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528E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2318677B"/>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03"/>
        <w:gridCol w:w="1159"/>
        <w:gridCol w:w="3682"/>
        <w:gridCol w:w="3654"/>
      </w:tblGrid>
      <w:tr w14:paraId="0932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7D39DD2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03" w:type="dxa"/>
            <w:shd w:val="clear" w:color="auto" w:fill="auto"/>
            <w:noWrap/>
            <w:vAlign w:val="center"/>
          </w:tcPr>
          <w:p w14:paraId="4BEA346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59" w:type="dxa"/>
            <w:shd w:val="clear" w:color="auto" w:fill="auto"/>
            <w:noWrap/>
            <w:vAlign w:val="center"/>
          </w:tcPr>
          <w:p w14:paraId="77D0BA9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82" w:type="dxa"/>
            <w:shd w:val="clear" w:color="auto" w:fill="auto"/>
            <w:vAlign w:val="center"/>
          </w:tcPr>
          <w:p w14:paraId="6A11EE4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165E1B7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7B0E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3" w:hRule="atLeast"/>
        </w:trPr>
        <w:tc>
          <w:tcPr>
            <w:tcW w:w="688" w:type="dxa"/>
            <w:shd w:val="clear" w:color="auto" w:fill="auto"/>
            <w:noWrap/>
            <w:vAlign w:val="center"/>
          </w:tcPr>
          <w:p w14:paraId="5C6E420B">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1803" w:type="dxa"/>
            <w:shd w:val="clear" w:color="auto" w:fill="auto"/>
            <w:noWrap/>
            <w:vAlign w:val="center"/>
          </w:tcPr>
          <w:p w14:paraId="77CADD55">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招聘培训主管</w:t>
            </w:r>
          </w:p>
        </w:tc>
        <w:tc>
          <w:tcPr>
            <w:tcW w:w="1159" w:type="dxa"/>
            <w:shd w:val="clear" w:color="auto" w:fill="auto"/>
            <w:noWrap/>
            <w:vAlign w:val="center"/>
          </w:tcPr>
          <w:p w14:paraId="0D6D1E5E">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425F89BA">
            <w:pPr>
              <w:pStyle w:val="7"/>
              <w:numPr>
                <w:ilvl w:val="0"/>
                <w:numId w:val="0"/>
              </w:numPr>
              <w:adjustRightInd w:val="0"/>
              <w:snapToGrid w:val="0"/>
              <w:ind w:leftChars="0"/>
              <w:contextualSpacing w:val="0"/>
              <w:rPr>
                <w:rFonts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根据企业人力资源规划，协助建立并完善公司各种人员招聘制度及政策，并根据需要进行及时调整、修改；</w:t>
            </w:r>
          </w:p>
          <w:p w14:paraId="0B2B49A5">
            <w:pPr>
              <w:pStyle w:val="7"/>
              <w:numPr>
                <w:ilvl w:val="0"/>
                <w:numId w:val="0"/>
              </w:numPr>
              <w:adjustRightInd w:val="0"/>
              <w:snapToGrid w:val="0"/>
              <w:ind w:leftChars="0"/>
              <w:contextualSpacing w:val="0"/>
              <w:rPr>
                <w:rFonts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根据企业人力资源规划和各部门的人力资源需求计划，随时掌握企业职位空缺并协助综合办主任制订人员招聘计划；</w:t>
            </w:r>
          </w:p>
          <w:p w14:paraId="63FD715B">
            <w:pPr>
              <w:pStyle w:val="7"/>
              <w:numPr>
                <w:ilvl w:val="0"/>
                <w:numId w:val="0"/>
              </w:numPr>
              <w:adjustRightInd w:val="0"/>
              <w:snapToGrid w:val="0"/>
              <w:ind w:leftChars="0"/>
              <w:contextualSpacing w:val="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组织开展招聘工作，建立企业人才库；</w:t>
            </w:r>
          </w:p>
          <w:p w14:paraId="69A51304">
            <w:pPr>
              <w:pStyle w:val="7"/>
              <w:numPr>
                <w:ilvl w:val="0"/>
                <w:numId w:val="0"/>
              </w:numPr>
              <w:adjustRightInd w:val="0"/>
              <w:snapToGrid w:val="0"/>
              <w:ind w:leftChars="0"/>
              <w:contextualSpacing w:val="0"/>
              <w:rPr>
                <w:rFonts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利用企业各种有利资源，组织开拓和完善各种人力资源招聘渠道，发布招聘信息并为应聘者提供企业招聘信息；</w:t>
            </w:r>
          </w:p>
          <w:p w14:paraId="0AA97063">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lang w:val="en-US" w:eastAsia="zh-CN"/>
              </w:rPr>
              <w:t>5.</w:t>
            </w:r>
            <w:r>
              <w:rPr>
                <w:rFonts w:hint="eastAsia" w:ascii="仿宋_GB2312" w:eastAsia="仿宋_GB2312"/>
                <w:sz w:val="24"/>
              </w:rPr>
              <w:t>负责预入职人员文件转签工作，办理入职手续</w:t>
            </w:r>
            <w:r>
              <w:rPr>
                <w:rFonts w:hint="eastAsia" w:ascii="仿宋_GB2312" w:eastAsia="仿宋_GB2312"/>
                <w:sz w:val="24"/>
                <w:lang w:eastAsia="zh-CN"/>
              </w:rPr>
              <w:t>。</w:t>
            </w:r>
          </w:p>
        </w:tc>
        <w:tc>
          <w:tcPr>
            <w:tcW w:w="3654" w:type="dxa"/>
            <w:shd w:val="clear" w:color="auto" w:fill="auto"/>
            <w:vAlign w:val="center"/>
          </w:tcPr>
          <w:p w14:paraId="3583F8C2">
            <w:pPr>
              <w:pStyle w:val="7"/>
              <w:numPr>
                <w:ilvl w:val="0"/>
                <w:numId w:val="0"/>
              </w:numPr>
              <w:adjustRightInd w:val="0"/>
              <w:snapToGrid w:val="0"/>
              <w:ind w:leftChars="0"/>
              <w:contextualSpacing w:val="0"/>
              <w:rPr>
                <w:rFonts w:ascii="仿宋_GB2312" w:hAnsi="Arial" w:eastAsia="仿宋_GB2312" w:cs="Arial"/>
                <w:sz w:val="24"/>
                <w:shd w:val="clear" w:color="auto" w:fill="FFFFFF"/>
              </w:rPr>
            </w:pPr>
            <w:r>
              <w:rPr>
                <w:rFonts w:hint="eastAsia" w:ascii="仿宋_GB2312" w:hAnsi="Arial" w:eastAsia="仿宋_GB2312" w:cs="Arial"/>
                <w:sz w:val="24"/>
                <w:shd w:val="clear" w:color="auto" w:fill="FFFFFF"/>
                <w:lang w:val="en-US" w:eastAsia="zh-CN"/>
              </w:rPr>
              <w:t>1.</w:t>
            </w:r>
            <w:r>
              <w:rPr>
                <w:rFonts w:hint="eastAsia" w:ascii="仿宋_GB2312" w:hAnsi="Arial" w:eastAsia="仿宋_GB2312" w:cs="Arial"/>
                <w:sz w:val="24"/>
                <w:shd w:val="clear" w:color="auto" w:fill="FFFFFF"/>
              </w:rPr>
              <w:t>全日制本科及以上学历；人力资源管理相关专业；</w:t>
            </w:r>
          </w:p>
          <w:p w14:paraId="5061D0DD">
            <w:pPr>
              <w:pStyle w:val="7"/>
              <w:numPr>
                <w:ilvl w:val="0"/>
                <w:numId w:val="0"/>
              </w:numPr>
              <w:adjustRightInd w:val="0"/>
              <w:snapToGrid w:val="0"/>
              <w:ind w:leftChars="0"/>
              <w:contextualSpacing w:val="0"/>
              <w:rPr>
                <w:rFonts w:ascii="仿宋_GB2312" w:hAnsi="Arial" w:eastAsia="仿宋_GB2312" w:cs="Arial"/>
                <w:sz w:val="24"/>
                <w:shd w:val="clear" w:color="auto" w:fill="FFFFFF"/>
              </w:rPr>
            </w:pPr>
            <w:r>
              <w:rPr>
                <w:rFonts w:hint="eastAsia" w:ascii="仿宋_GB2312" w:hAnsi="Arial" w:eastAsia="仿宋_GB2312" w:cs="Arial"/>
                <w:sz w:val="24"/>
                <w:shd w:val="clear" w:color="auto" w:fill="FFFFFF"/>
                <w:lang w:val="en-US" w:eastAsia="zh-CN"/>
              </w:rPr>
              <w:t>2.</w:t>
            </w:r>
            <w:r>
              <w:rPr>
                <w:rFonts w:hint="eastAsia" w:ascii="仿宋_GB2312" w:hAnsi="Arial" w:eastAsia="仿宋_GB2312" w:cs="Arial"/>
                <w:sz w:val="24"/>
                <w:shd w:val="clear" w:color="auto" w:fill="FFFFFF"/>
              </w:rPr>
              <w:t>22-35周岁；</w:t>
            </w:r>
          </w:p>
          <w:p w14:paraId="643CB15B">
            <w:pPr>
              <w:pStyle w:val="7"/>
              <w:numPr>
                <w:ilvl w:val="0"/>
                <w:numId w:val="0"/>
              </w:numPr>
              <w:adjustRightInd w:val="0"/>
              <w:snapToGrid w:val="0"/>
              <w:ind w:leftChars="0"/>
              <w:contextualSpacing w:val="0"/>
              <w:rPr>
                <w:rFonts w:ascii="仿宋_GB2312" w:hAnsi="Arial" w:eastAsia="仿宋_GB2312" w:cs="Arial"/>
                <w:sz w:val="24"/>
                <w:shd w:val="clear" w:color="auto" w:fill="FFFFFF"/>
              </w:rPr>
            </w:pPr>
            <w:r>
              <w:rPr>
                <w:rFonts w:hint="eastAsia" w:ascii="仿宋_GB2312" w:hAnsi="Arial" w:eastAsia="仿宋_GB2312" w:cs="Arial"/>
                <w:sz w:val="24"/>
                <w:shd w:val="clear" w:color="auto" w:fill="FFFFFF"/>
                <w:lang w:val="en-US" w:eastAsia="zh-CN"/>
              </w:rPr>
              <w:t>3.</w:t>
            </w:r>
            <w:r>
              <w:rPr>
                <w:rFonts w:hint="eastAsia" w:ascii="仿宋_GB2312" w:hAnsi="Arial" w:eastAsia="仿宋_GB2312" w:cs="Arial"/>
                <w:sz w:val="24"/>
                <w:shd w:val="clear" w:color="auto" w:fill="FFFFFF"/>
              </w:rPr>
              <w:t>具有两年以上人力资源管理相关工作经验，一年以上本岗位工作经验，有会展、酒店从业经验者优先；</w:t>
            </w:r>
          </w:p>
          <w:p w14:paraId="17843BE2">
            <w:pPr>
              <w:pStyle w:val="7"/>
              <w:numPr>
                <w:ilvl w:val="0"/>
                <w:numId w:val="0"/>
              </w:numPr>
              <w:adjustRightInd w:val="0"/>
              <w:snapToGrid w:val="0"/>
              <w:ind w:leftChars="0"/>
              <w:contextualSpacing w:val="0"/>
              <w:rPr>
                <w:rFonts w:ascii="仿宋_GB2312" w:hAnsi="Arial" w:eastAsia="仿宋_GB2312" w:cs="Arial"/>
                <w:sz w:val="24"/>
                <w:shd w:val="clear" w:color="auto" w:fill="FFFFFF"/>
              </w:rPr>
            </w:pPr>
            <w:r>
              <w:rPr>
                <w:rFonts w:hint="eastAsia" w:ascii="仿宋_GB2312" w:hAnsi="Arial" w:eastAsia="仿宋_GB2312" w:cs="Arial"/>
                <w:sz w:val="24"/>
                <w:shd w:val="clear" w:color="auto" w:fill="FFFFFF"/>
                <w:lang w:val="en-US" w:eastAsia="zh-CN"/>
              </w:rPr>
              <w:t>4.</w:t>
            </w:r>
            <w:r>
              <w:rPr>
                <w:rFonts w:hint="eastAsia" w:ascii="仿宋_GB2312" w:hAnsi="Arial" w:eastAsia="仿宋_GB2312" w:cs="Arial"/>
                <w:sz w:val="24"/>
                <w:shd w:val="clear" w:color="auto" w:fill="FFFFFF"/>
              </w:rPr>
              <w:t>熟悉培训业务流程，培训方法，熟练运用OFFICE、PowerPoint等办公软件；</w:t>
            </w:r>
          </w:p>
          <w:p w14:paraId="1066F4D5">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Arial" w:eastAsia="仿宋_GB2312" w:cs="Arial"/>
                <w:sz w:val="24"/>
                <w:shd w:val="clear" w:color="auto" w:fill="FFFFFF"/>
                <w:lang w:val="en-US" w:eastAsia="zh-CN"/>
              </w:rPr>
              <w:t>5.</w:t>
            </w:r>
            <w:r>
              <w:rPr>
                <w:rFonts w:hint="eastAsia" w:ascii="仿宋_GB2312" w:hAnsi="Arial" w:eastAsia="仿宋_GB2312" w:cs="Arial"/>
                <w:sz w:val="24"/>
                <w:shd w:val="clear" w:color="auto" w:fill="FFFFFF"/>
              </w:rPr>
              <w:t>独立工作能力强，优秀的组织能力，良好的亲和力和责任感，身体健康，仪表端庄；有强烈的责任心和出色的组织协调与执行能力，英文流利。</w:t>
            </w:r>
          </w:p>
        </w:tc>
      </w:tr>
      <w:tr w14:paraId="436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6" w:hRule="atLeast"/>
        </w:trPr>
        <w:tc>
          <w:tcPr>
            <w:tcW w:w="688" w:type="dxa"/>
            <w:shd w:val="clear" w:color="auto" w:fill="auto"/>
            <w:noWrap/>
            <w:vAlign w:val="center"/>
          </w:tcPr>
          <w:p w14:paraId="596D246F">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w:t>
            </w:r>
          </w:p>
        </w:tc>
        <w:tc>
          <w:tcPr>
            <w:tcW w:w="1803" w:type="dxa"/>
            <w:shd w:val="clear" w:color="auto" w:fill="auto"/>
            <w:noWrap/>
            <w:vAlign w:val="center"/>
          </w:tcPr>
          <w:p w14:paraId="2FF26439">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行政经理</w:t>
            </w:r>
          </w:p>
        </w:tc>
        <w:tc>
          <w:tcPr>
            <w:tcW w:w="1159" w:type="dxa"/>
            <w:shd w:val="clear" w:color="auto" w:fill="auto"/>
            <w:noWrap/>
            <w:vAlign w:val="center"/>
          </w:tcPr>
          <w:p w14:paraId="34636986">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69138A5F">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配合直接上级负责企业行政工作的全面管理；</w:t>
            </w:r>
          </w:p>
          <w:p w14:paraId="3148E64E">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负责牵头企业年度工作总结、工作报告的草拟；</w:t>
            </w:r>
          </w:p>
          <w:p w14:paraId="38283652">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负责组织企业各部室全年经营管理责任书的拟定；</w:t>
            </w:r>
          </w:p>
          <w:p w14:paraId="52102AC9">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负责企业全年重点工作的督办；</w:t>
            </w:r>
          </w:p>
          <w:p w14:paraId="643AE92D">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负责接待协调政府及上级单位的业务关系；</w:t>
            </w:r>
          </w:p>
          <w:p w14:paraId="48C5D658">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负责监督汇总企业各部门提交的各类报告；</w:t>
            </w:r>
          </w:p>
          <w:p w14:paraId="420FE149">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负责企业文件运转管理和督办文件落实情况；</w:t>
            </w:r>
          </w:p>
          <w:p w14:paraId="48F47979">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负责企业行政办公室主责公文稿件的草拟，负责企业对外公文的核稿；</w:t>
            </w:r>
          </w:p>
          <w:p w14:paraId="5E77FB10">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负责企业档案的全面管理工作；</w:t>
            </w:r>
          </w:p>
          <w:p w14:paraId="2D9E35A6">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10.</w:t>
            </w:r>
            <w:r>
              <w:rPr>
                <w:rFonts w:hint="eastAsia" w:ascii="仿宋_GB2312" w:eastAsia="仿宋_GB2312"/>
                <w:sz w:val="24"/>
              </w:rPr>
              <w:t>负责企业制度体系建设的管理工作；</w:t>
            </w:r>
          </w:p>
          <w:p w14:paraId="618F4E98">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11.</w:t>
            </w:r>
            <w:r>
              <w:rPr>
                <w:rFonts w:hint="eastAsia" w:ascii="仿宋_GB2312" w:eastAsia="仿宋_GB2312"/>
                <w:sz w:val="24"/>
              </w:rPr>
              <w:t>负责企业大事记的审核；</w:t>
            </w:r>
          </w:p>
          <w:p w14:paraId="391F9CBA">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负责企业层面各种会议的安排与协调，并草拟会议纪要；</w:t>
            </w:r>
          </w:p>
          <w:p w14:paraId="2E43BD5C">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13.</w:t>
            </w:r>
            <w:r>
              <w:rPr>
                <w:rFonts w:hint="eastAsia" w:ascii="仿宋_GB2312" w:eastAsia="仿宋_GB2312"/>
                <w:sz w:val="24"/>
              </w:rPr>
              <w:t>负责企业证照及公章的管理；</w:t>
            </w:r>
          </w:p>
          <w:p w14:paraId="14DD006F">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14.</w:t>
            </w:r>
            <w:r>
              <w:rPr>
                <w:rFonts w:hint="eastAsia" w:ascii="仿宋_GB2312" w:eastAsia="仿宋_GB2312"/>
                <w:sz w:val="24"/>
              </w:rPr>
              <w:t>负责协调企业各部室之间的配合工作；</w:t>
            </w:r>
          </w:p>
          <w:p w14:paraId="4D0FD1EF">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15.</w:t>
            </w:r>
            <w:r>
              <w:rPr>
                <w:rFonts w:hint="eastAsia" w:ascii="仿宋_GB2312" w:eastAsia="仿宋_GB2312"/>
                <w:sz w:val="24"/>
              </w:rPr>
              <w:t>负责企业法律事务的协调管理工作；</w:t>
            </w:r>
          </w:p>
          <w:p w14:paraId="1B0FB4AF">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16.</w:t>
            </w:r>
            <w:r>
              <w:rPr>
                <w:rFonts w:hint="eastAsia" w:ascii="仿宋_GB2312" w:eastAsia="仿宋_GB2312"/>
                <w:sz w:val="24"/>
              </w:rPr>
              <w:t>负责企业合同审签程序的审核；</w:t>
            </w:r>
          </w:p>
          <w:p w14:paraId="711E661B">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17.</w:t>
            </w:r>
            <w:r>
              <w:rPr>
                <w:rFonts w:hint="eastAsia" w:ascii="仿宋_GB2312" w:eastAsia="仿宋_GB2312"/>
                <w:sz w:val="24"/>
              </w:rPr>
              <w:t>负责国内行业调研的接待工作；</w:t>
            </w:r>
          </w:p>
          <w:p w14:paraId="127538DF">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18.</w:t>
            </w:r>
            <w:r>
              <w:rPr>
                <w:rFonts w:hint="eastAsia" w:ascii="仿宋_GB2312" w:eastAsia="仿宋_GB2312"/>
                <w:sz w:val="24"/>
              </w:rPr>
              <w:t>负责贵宾接待的上报与内部组织工作；</w:t>
            </w:r>
          </w:p>
          <w:p w14:paraId="17403907">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19.</w:t>
            </w:r>
            <w:r>
              <w:rPr>
                <w:rFonts w:hint="eastAsia" w:ascii="仿宋_GB2312" w:eastAsia="仿宋_GB2312"/>
                <w:sz w:val="24"/>
              </w:rPr>
              <w:t>负责项目统计报表的审核；</w:t>
            </w:r>
          </w:p>
          <w:p w14:paraId="53620392">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20.</w:t>
            </w:r>
            <w:r>
              <w:rPr>
                <w:rFonts w:hint="eastAsia" w:ascii="仿宋_GB2312" w:eastAsia="仿宋_GB2312"/>
                <w:sz w:val="24"/>
              </w:rPr>
              <w:t>负责内控审计的组织协调；</w:t>
            </w:r>
          </w:p>
          <w:p w14:paraId="271F3CC7">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rPr>
              <w:t>完成上级领</w:t>
            </w:r>
            <w:bookmarkStart w:id="0" w:name="_GoBack"/>
            <w:bookmarkEnd w:id="0"/>
            <w:r>
              <w:rPr>
                <w:rFonts w:hint="eastAsia" w:ascii="仿宋_GB2312" w:eastAsia="仿宋_GB2312"/>
                <w:sz w:val="24"/>
              </w:rPr>
              <w:t>导交办的其他工作。</w:t>
            </w:r>
          </w:p>
        </w:tc>
        <w:tc>
          <w:tcPr>
            <w:tcW w:w="3654" w:type="dxa"/>
            <w:shd w:val="clear" w:color="auto" w:fill="auto"/>
            <w:noWrap/>
            <w:vAlign w:val="center"/>
          </w:tcPr>
          <w:p w14:paraId="6900E540">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全日制本科及以上学历；行政、人力资源或法律相关专业；</w:t>
            </w:r>
          </w:p>
          <w:p w14:paraId="3F8BF4AC">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30-45周岁；</w:t>
            </w:r>
          </w:p>
          <w:p w14:paraId="6B40A613">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具有3年以上相关工作经验，必须有3年以上公司主管经验，掌握大型会展场馆的总体运作情况。具有企业管理基础知识，企业行政管理及人力资源管理等专业知识；</w:t>
            </w:r>
          </w:p>
          <w:p w14:paraId="214E27DB">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熟练使用电脑及各类办公软件；</w:t>
            </w:r>
          </w:p>
          <w:p w14:paraId="1CD7C52D">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普通话流利。能够熟练地使用英语进行口头和书面交流；</w:t>
            </w:r>
          </w:p>
          <w:p w14:paraId="15C9E105">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注重细节管理，善于团队建设，能承受工作压力，具有较强统筹管理能力和亲和力；</w:t>
            </w:r>
          </w:p>
          <w:p w14:paraId="262868FE">
            <w:pPr>
              <w:pStyle w:val="7"/>
              <w:numPr>
                <w:ilvl w:val="0"/>
                <w:numId w:val="0"/>
              </w:numPr>
              <w:adjustRightInd w:val="0"/>
              <w:snapToGrid w:val="0"/>
              <w:ind w:leftChars="0"/>
              <w:contextualSpacing w:val="0"/>
              <w:rPr>
                <w:rFonts w:hint="eastAsia" w:ascii="仿宋_GB2312" w:eastAsia="仿宋_GB2312"/>
                <w:sz w:val="24"/>
                <w:lang w:eastAsia="zh-CN"/>
              </w:rPr>
            </w:pPr>
            <w:r>
              <w:rPr>
                <w:rFonts w:hint="eastAsia" w:ascii="仿宋_GB2312" w:eastAsia="仿宋_GB2312"/>
                <w:sz w:val="24"/>
              </w:rPr>
              <w:t>有驾驶执照，能够熟练驾驶车辆；对本市及周边道路较为熟悉。</w:t>
            </w:r>
          </w:p>
        </w:tc>
      </w:tr>
      <w:tr w14:paraId="4CF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8" w:hRule="atLeast"/>
        </w:trPr>
        <w:tc>
          <w:tcPr>
            <w:tcW w:w="688" w:type="dxa"/>
            <w:shd w:val="clear" w:color="auto" w:fill="auto"/>
            <w:noWrap/>
            <w:vAlign w:val="center"/>
          </w:tcPr>
          <w:p w14:paraId="0A0820CC">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w:t>
            </w:r>
          </w:p>
        </w:tc>
        <w:tc>
          <w:tcPr>
            <w:tcW w:w="1803" w:type="dxa"/>
            <w:shd w:val="clear" w:color="auto" w:fill="auto"/>
            <w:noWrap/>
            <w:vAlign w:val="center"/>
          </w:tcPr>
          <w:p w14:paraId="39B85CAC">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薪酬福利主管</w:t>
            </w:r>
          </w:p>
        </w:tc>
        <w:tc>
          <w:tcPr>
            <w:tcW w:w="1159" w:type="dxa"/>
            <w:shd w:val="clear" w:color="auto" w:fill="auto"/>
            <w:noWrap/>
            <w:vAlign w:val="center"/>
          </w:tcPr>
          <w:p w14:paraId="762AC21F">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2BFC53EC">
            <w:pPr>
              <w:pStyle w:val="7"/>
              <w:numPr>
                <w:ilvl w:val="0"/>
                <w:numId w:val="0"/>
              </w:numPr>
              <w:adjustRightInd w:val="0"/>
              <w:snapToGrid w:val="0"/>
              <w:ind w:leftChars="0"/>
              <w:contextualSpacing w:val="0"/>
              <w:rPr>
                <w:rFonts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负责编制年度薪酬规划及人力成本预算，定期进行薪酬数据分析及薪酬调查，有效控制人工成本并保持薪酬制度的激励性；</w:t>
            </w:r>
          </w:p>
          <w:p w14:paraId="0B55F815">
            <w:pPr>
              <w:pStyle w:val="7"/>
              <w:numPr>
                <w:ilvl w:val="0"/>
                <w:numId w:val="0"/>
              </w:numPr>
              <w:adjustRightInd w:val="0"/>
              <w:snapToGrid w:val="0"/>
              <w:ind w:leftChars="0"/>
              <w:contextualSpacing w:val="0"/>
              <w:rPr>
                <w:rFonts w:ascii="仿宋_GB2312" w:eastAsia="仿宋_GB2312"/>
                <w:color w:val="000000" w:themeColor="text1"/>
                <w:sz w:val="24"/>
                <w14:textFill>
                  <w14:solidFill>
                    <w14:schemeClr w14:val="tx1"/>
                  </w14:solidFill>
                </w14:textFill>
              </w:rPr>
            </w:pPr>
            <w:r>
              <w:rPr>
                <w:rFonts w:hint="eastAsia" w:ascii="仿宋_GB2312" w:eastAsia="仿宋_GB2312"/>
                <w:sz w:val="24"/>
                <w:lang w:val="en-US" w:eastAsia="zh-CN"/>
              </w:rPr>
              <w:t>2.</w:t>
            </w:r>
            <w:r>
              <w:rPr>
                <w:rFonts w:hint="eastAsia" w:ascii="仿宋_GB2312" w:eastAsia="仿宋_GB2312"/>
                <w:sz w:val="24"/>
              </w:rPr>
              <w:t>制定</w:t>
            </w:r>
            <w:r>
              <w:rPr>
                <w:rFonts w:hint="eastAsia" w:ascii="仿宋_GB2312" w:eastAsia="仿宋_GB2312"/>
                <w:color w:val="000000" w:themeColor="text1"/>
                <w:sz w:val="24"/>
                <w14:textFill>
                  <w14:solidFill>
                    <w14:schemeClr w14:val="tx1"/>
                  </w14:solidFill>
                </w14:textFill>
              </w:rPr>
              <w:t>薪酬调整方案，并监控实施薪酬调整的合理性、计划性、及时性；参考业务情况及人员变动规律，优化薪酬体系；</w:t>
            </w:r>
          </w:p>
          <w:p w14:paraId="642BD1AD">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负责汇总、核对各项薪资核算材料，报计划财务部核算员工工资；</w:t>
            </w:r>
          </w:p>
          <w:p w14:paraId="206917B7">
            <w:pPr>
              <w:pStyle w:val="7"/>
              <w:numPr>
                <w:ilvl w:val="0"/>
                <w:numId w:val="0"/>
              </w:numPr>
              <w:adjustRightInd w:val="0"/>
              <w:snapToGrid w:val="0"/>
              <w:ind w:leftChars="0"/>
              <w:contextualSpacing w:val="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建立并维护员工薪酬档案，记录薪酬变动历史与相关依据；</w:t>
            </w:r>
          </w:p>
          <w:p w14:paraId="7BBA2184">
            <w:pPr>
              <w:pStyle w:val="7"/>
              <w:numPr>
                <w:ilvl w:val="0"/>
                <w:numId w:val="0"/>
              </w:numPr>
              <w:adjustRightInd w:val="0"/>
              <w:snapToGrid w:val="0"/>
              <w:ind w:left="0" w:leftChars="0" w:firstLine="0" w:firstLineChars="0"/>
              <w:contextualSpacing w:val="0"/>
              <w:rPr>
                <w:rFonts w:ascii="仿宋_GB2312" w:eastAsia="仿宋_GB2312"/>
                <w:sz w:val="24"/>
              </w:rPr>
            </w:pPr>
            <w:r>
              <w:rPr>
                <w:rFonts w:hint="eastAsia" w:ascii="仿宋_GB2312" w:eastAsia="仿宋_GB2312" w:cstheme="minorBidi"/>
                <w:kern w:val="2"/>
                <w:sz w:val="24"/>
                <w:szCs w:val="24"/>
                <w:lang w:val="en-US" w:eastAsia="zh-CN" w:bidi="ar-SA"/>
              </w:rPr>
              <w:t>6</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设计多元化员工福利方案，包括社保、公积金及商业保险等；</w:t>
            </w:r>
          </w:p>
          <w:p w14:paraId="45604E19">
            <w:pPr>
              <w:pStyle w:val="7"/>
              <w:numPr>
                <w:ilvl w:val="0"/>
                <w:numId w:val="0"/>
              </w:numPr>
              <w:adjustRightInd w:val="0"/>
              <w:snapToGrid w:val="0"/>
              <w:ind w:left="0" w:leftChars="0" w:firstLine="0" w:firstLineChars="0"/>
              <w:contextualSpacing w:val="0"/>
              <w:rPr>
                <w:rFonts w:ascii="仿宋_GB2312" w:eastAsia="仿宋_GB2312"/>
                <w:sz w:val="24"/>
              </w:rPr>
            </w:pPr>
            <w:r>
              <w:rPr>
                <w:rFonts w:hint="eastAsia" w:ascii="仿宋_GB2312" w:eastAsia="仿宋_GB2312" w:cstheme="minorBidi"/>
                <w:kern w:val="2"/>
                <w:sz w:val="24"/>
                <w:szCs w:val="24"/>
                <w:lang w:val="en-US" w:eastAsia="zh-CN" w:bidi="ar-SA"/>
              </w:rPr>
              <w:t>7</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组织员工福利满意度调查，根据反馈优化福利项目配置；</w:t>
            </w:r>
          </w:p>
          <w:p w14:paraId="702B0095">
            <w:pPr>
              <w:pStyle w:val="7"/>
              <w:numPr>
                <w:ilvl w:val="0"/>
                <w:numId w:val="0"/>
              </w:numPr>
              <w:adjustRightInd w:val="0"/>
              <w:snapToGrid w:val="0"/>
              <w:ind w:left="0" w:leftChars="0" w:firstLine="0" w:firstLineChars="0"/>
              <w:contextualSpacing w:val="0"/>
              <w:rPr>
                <w:rFonts w:ascii="仿宋_GB2312" w:eastAsia="仿宋_GB2312"/>
                <w:sz w:val="24"/>
              </w:rPr>
            </w:pPr>
            <w:r>
              <w:rPr>
                <w:rFonts w:hint="eastAsia" w:ascii="仿宋_GB2312" w:eastAsia="仿宋_GB2312" w:cstheme="minorBidi"/>
                <w:kern w:val="2"/>
                <w:sz w:val="24"/>
                <w:szCs w:val="24"/>
                <w:lang w:val="en-US" w:eastAsia="zh-CN" w:bidi="ar-SA"/>
              </w:rPr>
              <w:t>8</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管理员工假期全流程，包括年假、病假等的审批与数据统计；</w:t>
            </w:r>
          </w:p>
          <w:p w14:paraId="5523FAB1">
            <w:pPr>
              <w:pStyle w:val="7"/>
              <w:numPr>
                <w:ilvl w:val="0"/>
                <w:numId w:val="0"/>
              </w:numPr>
              <w:adjustRightInd w:val="0"/>
              <w:snapToGrid w:val="0"/>
              <w:ind w:left="0" w:leftChars="0" w:firstLine="0" w:firstLineChars="0"/>
              <w:contextualSpacing w:val="0"/>
              <w:rPr>
                <w:rFonts w:ascii="仿宋_GB2312" w:eastAsia="仿宋_GB2312"/>
                <w:sz w:val="24"/>
              </w:rPr>
            </w:pPr>
            <w:r>
              <w:rPr>
                <w:rFonts w:hint="eastAsia" w:ascii="仿宋_GB2312" w:eastAsia="仿宋_GB2312" w:cstheme="minorBidi"/>
                <w:kern w:val="2"/>
                <w:sz w:val="24"/>
                <w:szCs w:val="24"/>
                <w:lang w:val="en-US" w:eastAsia="zh-CN" w:bidi="ar-SA"/>
              </w:rPr>
              <w:t>9</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完善绩效考核体系，梳理优化绩效管理流程，包括绩效工具、方法、内容、激励制度等；建立职业发展晋升体系；</w:t>
            </w:r>
          </w:p>
          <w:p w14:paraId="7113E36C">
            <w:pPr>
              <w:pStyle w:val="7"/>
              <w:numPr>
                <w:ilvl w:val="0"/>
                <w:numId w:val="0"/>
              </w:numPr>
              <w:adjustRightInd w:val="0"/>
              <w:snapToGrid w:val="0"/>
              <w:ind w:left="0" w:leftChars="0" w:firstLine="0" w:firstLineChars="0"/>
              <w:contextualSpacing w:val="0"/>
              <w:rPr>
                <w:rFonts w:ascii="仿宋_GB2312" w:eastAsia="仿宋_GB2312"/>
                <w:sz w:val="24"/>
              </w:rPr>
            </w:pPr>
            <w:r>
              <w:rPr>
                <w:rFonts w:hint="eastAsia" w:ascii="仿宋_GB2312" w:eastAsia="仿宋_GB2312" w:cstheme="minorBidi"/>
                <w:kern w:val="2"/>
                <w:sz w:val="24"/>
                <w:szCs w:val="24"/>
                <w:lang w:val="en-US" w:eastAsia="zh-CN" w:bidi="ar-SA"/>
              </w:rPr>
              <w:t>10</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组织实施绩效评价体系及年度评价工作，保证评价工作的及时性和质量；调查评价绩效实施问题和效果，并及时对绩效评估提出调整方案；</w:t>
            </w:r>
          </w:p>
          <w:p w14:paraId="2003A8E3">
            <w:pPr>
              <w:pStyle w:val="7"/>
              <w:numPr>
                <w:ilvl w:val="0"/>
                <w:numId w:val="0"/>
              </w:numPr>
              <w:adjustRightInd w:val="0"/>
              <w:snapToGrid w:val="0"/>
              <w:ind w:left="0" w:leftChars="0" w:firstLine="0" w:firstLineChars="0"/>
              <w:contextualSpacing w:val="0"/>
              <w:rPr>
                <w:rFonts w:ascii="仿宋_GB2312" w:eastAsia="仿宋_GB2312"/>
                <w:sz w:val="24"/>
              </w:rPr>
            </w:pPr>
            <w:r>
              <w:rPr>
                <w:rFonts w:hint="eastAsia" w:ascii="仿宋_GB2312" w:eastAsia="仿宋_GB2312" w:cstheme="minorBidi"/>
                <w:kern w:val="2"/>
                <w:sz w:val="24"/>
                <w:szCs w:val="24"/>
                <w:lang w:val="en-US" w:eastAsia="zh-CN" w:bidi="ar-SA"/>
              </w:rPr>
              <w:t>11</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跟踪劳动法规变化，确保薪酬福利政策符合法律法规要求；</w:t>
            </w:r>
          </w:p>
          <w:p w14:paraId="0F7983D2">
            <w:pPr>
              <w:pStyle w:val="7"/>
              <w:numPr>
                <w:ilvl w:val="0"/>
                <w:numId w:val="0"/>
              </w:numPr>
              <w:adjustRightInd w:val="0"/>
              <w:snapToGrid w:val="0"/>
              <w:ind w:left="0" w:leftChars="0" w:firstLine="0" w:firstLineChars="0"/>
              <w:contextualSpacing w:val="0"/>
              <w:rPr>
                <w:rFonts w:hint="eastAsia" w:ascii="仿宋_GB2312" w:eastAsia="仿宋_GB2312"/>
                <w:sz w:val="24"/>
                <w:lang w:eastAsia="zh-CN"/>
              </w:rPr>
            </w:pPr>
            <w:r>
              <w:rPr>
                <w:rFonts w:hint="eastAsia" w:ascii="仿宋_GB2312" w:eastAsia="仿宋_GB2312" w:cstheme="minorBidi"/>
                <w:kern w:val="2"/>
                <w:sz w:val="24"/>
                <w:szCs w:val="24"/>
                <w:lang w:val="en-US" w:eastAsia="zh-CN" w:bidi="ar-SA"/>
              </w:rPr>
              <w:t>12</w:t>
            </w:r>
            <w:r>
              <w:rPr>
                <w:rFonts w:ascii="仿宋_GB2312" w:eastAsia="仿宋_GB2312" w:hAnsiTheme="minorHAnsi" w:cstheme="minorBidi"/>
                <w:kern w:val="2"/>
                <w:sz w:val="24"/>
                <w:szCs w:val="24"/>
                <w:lang w:val="en-US" w:eastAsia="zh-CN" w:bidi="ar-SA"/>
              </w:rPr>
              <w:t>.</w:t>
            </w:r>
            <w:r>
              <w:rPr>
                <w:rFonts w:hint="eastAsia" w:ascii="仿宋_GB2312" w:eastAsia="仿宋_GB2312"/>
                <w:sz w:val="24"/>
              </w:rPr>
              <w:t>定期开展人力成本分析，制作专业分析报告供管理层决策；</w:t>
            </w:r>
          </w:p>
        </w:tc>
        <w:tc>
          <w:tcPr>
            <w:tcW w:w="3654" w:type="dxa"/>
            <w:shd w:val="clear" w:color="auto" w:fill="auto"/>
            <w:noWrap/>
            <w:vAlign w:val="center"/>
          </w:tcPr>
          <w:p w14:paraId="205CCBAD">
            <w:pPr>
              <w:pStyle w:val="7"/>
              <w:numPr>
                <w:ilvl w:val="0"/>
                <w:numId w:val="0"/>
              </w:numPr>
              <w:adjustRightInd w:val="0"/>
              <w:snapToGrid w:val="0"/>
              <w:ind w:left="0" w:leftChars="0" w:firstLine="0" w:firstLineChars="0"/>
              <w:contextualSpacing w:val="0"/>
              <w:rPr>
                <w:rFonts w:ascii="仿宋_GB2312" w:hAnsi="Arial" w:eastAsia="仿宋_GB2312" w:cs="Arial"/>
                <w:sz w:val="24"/>
                <w:shd w:val="clear" w:color="auto" w:fill="FFFFFF"/>
              </w:rPr>
            </w:pPr>
            <w:r>
              <w:rPr>
                <w:rFonts w:ascii="仿宋_GB2312" w:hAnsi="Arial" w:eastAsia="仿宋_GB2312" w:cs="Arial"/>
                <w:kern w:val="2"/>
                <w:sz w:val="24"/>
                <w:szCs w:val="24"/>
                <w:shd w:val="clear" w:fill="FFFFFF"/>
                <w:lang w:val="en-US" w:eastAsia="zh-CN" w:bidi="ar-SA"/>
              </w:rPr>
              <w:t>1.</w:t>
            </w:r>
            <w:r>
              <w:rPr>
                <w:rFonts w:hint="eastAsia" w:ascii="仿宋_GB2312" w:hAnsi="Arial" w:eastAsia="仿宋_GB2312" w:cs="Arial"/>
                <w:sz w:val="24"/>
                <w:shd w:val="clear" w:color="auto" w:fill="FFFFFF"/>
              </w:rPr>
              <w:t>全日制本科及以上学历；人力资源管理相关专业；</w:t>
            </w:r>
          </w:p>
          <w:p w14:paraId="2E9E13B4">
            <w:pPr>
              <w:pStyle w:val="7"/>
              <w:numPr>
                <w:ilvl w:val="0"/>
                <w:numId w:val="0"/>
              </w:numPr>
              <w:adjustRightInd w:val="0"/>
              <w:snapToGrid w:val="0"/>
              <w:ind w:left="0" w:leftChars="0" w:firstLine="0" w:firstLineChars="0"/>
              <w:contextualSpacing w:val="0"/>
              <w:rPr>
                <w:rFonts w:ascii="仿宋_GB2312" w:hAnsi="Arial" w:eastAsia="仿宋_GB2312" w:cs="Arial"/>
                <w:sz w:val="24"/>
                <w:shd w:val="clear" w:color="auto" w:fill="FFFFFF"/>
              </w:rPr>
            </w:pPr>
            <w:r>
              <w:rPr>
                <w:rFonts w:ascii="仿宋_GB2312" w:hAnsi="Arial" w:eastAsia="仿宋_GB2312" w:cs="Arial"/>
                <w:kern w:val="2"/>
                <w:sz w:val="24"/>
                <w:szCs w:val="24"/>
                <w:shd w:val="clear" w:fill="FFFFFF"/>
                <w:lang w:val="en-US" w:eastAsia="zh-CN" w:bidi="ar-SA"/>
              </w:rPr>
              <w:t>2.</w:t>
            </w:r>
            <w:r>
              <w:rPr>
                <w:rFonts w:hint="eastAsia" w:ascii="仿宋_GB2312" w:hAnsi="Arial" w:eastAsia="仿宋_GB2312" w:cs="Arial"/>
                <w:sz w:val="24"/>
                <w:shd w:val="clear" w:color="auto" w:fill="FFFFFF"/>
              </w:rPr>
              <w:t>22-40周岁；</w:t>
            </w:r>
          </w:p>
          <w:p w14:paraId="16A5115E">
            <w:pPr>
              <w:pStyle w:val="7"/>
              <w:numPr>
                <w:ilvl w:val="0"/>
                <w:numId w:val="0"/>
              </w:numPr>
              <w:adjustRightInd w:val="0"/>
              <w:snapToGrid w:val="0"/>
              <w:ind w:left="0" w:leftChars="0" w:firstLine="0" w:firstLineChars="0"/>
              <w:contextualSpacing w:val="0"/>
              <w:rPr>
                <w:rFonts w:ascii="仿宋_GB2312" w:hAnsi="Arial" w:eastAsia="仿宋_GB2312" w:cs="Arial"/>
                <w:sz w:val="24"/>
                <w:shd w:val="clear" w:color="auto" w:fill="FFFFFF"/>
              </w:rPr>
            </w:pPr>
            <w:r>
              <w:rPr>
                <w:rFonts w:ascii="仿宋_GB2312" w:hAnsi="Arial" w:eastAsia="仿宋_GB2312" w:cs="Arial"/>
                <w:kern w:val="2"/>
                <w:sz w:val="24"/>
                <w:szCs w:val="24"/>
                <w:shd w:val="clear" w:fill="FFFFFF"/>
                <w:lang w:val="en-US" w:eastAsia="zh-CN" w:bidi="ar-SA"/>
              </w:rPr>
              <w:t>3.</w:t>
            </w:r>
            <w:r>
              <w:rPr>
                <w:rFonts w:hint="eastAsia" w:ascii="仿宋_GB2312" w:hAnsi="Arial" w:eastAsia="仿宋_GB2312" w:cs="Arial"/>
                <w:sz w:val="24"/>
                <w:shd w:val="clear" w:color="auto" w:fill="FFFFFF"/>
              </w:rPr>
              <w:t>3年以上人力资源管理工作经验，其中2年以上薪酬绩效实战经验；</w:t>
            </w:r>
          </w:p>
          <w:p w14:paraId="484936A8">
            <w:pPr>
              <w:pStyle w:val="7"/>
              <w:numPr>
                <w:ilvl w:val="0"/>
                <w:numId w:val="0"/>
              </w:numPr>
              <w:adjustRightInd w:val="0"/>
              <w:snapToGrid w:val="0"/>
              <w:ind w:left="0" w:leftChars="0" w:firstLine="0" w:firstLineChars="0"/>
              <w:contextualSpacing w:val="0"/>
              <w:rPr>
                <w:rFonts w:ascii="仿宋_GB2312" w:hAnsi="Arial" w:eastAsia="仿宋_GB2312" w:cs="Arial"/>
                <w:sz w:val="24"/>
                <w:shd w:val="clear" w:color="auto" w:fill="FFFFFF"/>
              </w:rPr>
            </w:pPr>
            <w:r>
              <w:rPr>
                <w:rFonts w:ascii="仿宋_GB2312" w:hAnsi="Arial" w:eastAsia="仿宋_GB2312" w:cs="Arial"/>
                <w:kern w:val="2"/>
                <w:sz w:val="24"/>
                <w:szCs w:val="24"/>
                <w:shd w:val="clear" w:fill="FFFFFF"/>
                <w:lang w:val="en-US" w:eastAsia="zh-CN" w:bidi="ar-SA"/>
              </w:rPr>
              <w:t>4.</w:t>
            </w:r>
            <w:r>
              <w:rPr>
                <w:rFonts w:hint="eastAsia" w:ascii="仿宋_GB2312" w:hAnsi="Arial" w:eastAsia="仿宋_GB2312" w:cs="Arial"/>
                <w:sz w:val="24"/>
                <w:shd w:val="clear" w:color="auto" w:fill="FFFFFF"/>
              </w:rPr>
              <w:t>参与设计和实施过组织变革管理、绩效管理、薪酬激励方案设计、领导力测评和发展；</w:t>
            </w:r>
          </w:p>
          <w:p w14:paraId="67A62490">
            <w:pPr>
              <w:pStyle w:val="7"/>
              <w:numPr>
                <w:ilvl w:val="0"/>
                <w:numId w:val="0"/>
              </w:numPr>
              <w:adjustRightInd w:val="0"/>
              <w:snapToGrid w:val="0"/>
              <w:ind w:left="0" w:leftChars="0" w:firstLine="0" w:firstLineChars="0"/>
              <w:contextualSpacing w:val="0"/>
              <w:rPr>
                <w:rFonts w:hint="eastAsia" w:ascii="微软雅黑" w:hAnsi="微软雅黑" w:eastAsia="微软雅黑" w:cs="微软雅黑"/>
                <w:i w:val="0"/>
                <w:iCs w:val="0"/>
                <w:color w:val="000000"/>
                <w:sz w:val="22"/>
                <w:szCs w:val="22"/>
                <w:u w:val="none"/>
              </w:rPr>
            </w:pPr>
            <w:r>
              <w:rPr>
                <w:rFonts w:ascii="仿宋_GB2312" w:hAnsi="Arial" w:eastAsia="仿宋_GB2312" w:cs="Arial"/>
                <w:kern w:val="2"/>
                <w:sz w:val="24"/>
                <w:szCs w:val="24"/>
                <w:shd w:val="clear" w:fill="FFFFFF"/>
                <w:lang w:val="en-US" w:eastAsia="zh-CN" w:bidi="ar-SA"/>
              </w:rPr>
              <w:t>5.</w:t>
            </w:r>
            <w:r>
              <w:rPr>
                <w:rFonts w:hint="eastAsia" w:ascii="仿宋_GB2312" w:hAnsi="Arial" w:eastAsia="仿宋_GB2312" w:cs="Arial"/>
                <w:sz w:val="24"/>
                <w:shd w:val="clear" w:color="auto" w:fill="FFFFFF"/>
              </w:rPr>
              <w:t>人力资源管理理论基础扎实，熟悉各种绩效评价方法绩效管理流；良好的职业操守，细致、谨慎、稳重；强烈的敬业精神与责任感，善于进行数据分析；</w:t>
            </w:r>
          </w:p>
        </w:tc>
      </w:tr>
    </w:tbl>
    <w:p w14:paraId="33901CFF">
      <w:pPr>
        <w:jc w:val="center"/>
        <w:rPr>
          <w:rFonts w:hint="eastAsia" w:ascii="仿宋_GB2312" w:hAnsi="仿宋_GB2312" w:eastAsia="仿宋_GB2312" w:cs="仿宋_GB2312"/>
          <w:b/>
          <w:bCs/>
          <w:sz w:val="32"/>
          <w:szCs w:val="32"/>
          <w:lang w:val="en-US" w:eastAsia="zh-CN"/>
        </w:rPr>
      </w:pPr>
    </w:p>
    <w:p w14:paraId="0AC0BDDB">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1E1AE8FC"/>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2007"/>
        <w:gridCol w:w="1105"/>
        <w:gridCol w:w="3641"/>
        <w:gridCol w:w="3545"/>
      </w:tblGrid>
      <w:tr w14:paraId="55E7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noWrap/>
            <w:vAlign w:val="center"/>
          </w:tcPr>
          <w:p w14:paraId="3712BEF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2007" w:type="dxa"/>
            <w:shd w:val="clear" w:color="auto" w:fill="auto"/>
            <w:noWrap/>
            <w:vAlign w:val="center"/>
          </w:tcPr>
          <w:p w14:paraId="07369DC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05" w:type="dxa"/>
            <w:shd w:val="clear" w:color="auto" w:fill="auto"/>
            <w:noWrap/>
            <w:vAlign w:val="center"/>
          </w:tcPr>
          <w:p w14:paraId="14F9E1F9">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41" w:type="dxa"/>
            <w:shd w:val="clear" w:color="auto" w:fill="auto"/>
            <w:vAlign w:val="center"/>
          </w:tcPr>
          <w:p w14:paraId="714BC97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545" w:type="dxa"/>
            <w:shd w:val="clear" w:color="auto" w:fill="auto"/>
            <w:vAlign w:val="center"/>
          </w:tcPr>
          <w:p w14:paraId="320EDD8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26C3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8" w:hRule="atLeast"/>
        </w:trPr>
        <w:tc>
          <w:tcPr>
            <w:tcW w:w="688" w:type="dxa"/>
            <w:shd w:val="clear" w:color="auto" w:fill="auto"/>
            <w:noWrap/>
            <w:vAlign w:val="center"/>
          </w:tcPr>
          <w:p w14:paraId="6DC39D2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4</w:t>
            </w:r>
          </w:p>
        </w:tc>
        <w:tc>
          <w:tcPr>
            <w:tcW w:w="2007" w:type="dxa"/>
            <w:shd w:val="clear" w:color="auto" w:fill="auto"/>
            <w:noWrap/>
            <w:vAlign w:val="center"/>
          </w:tcPr>
          <w:p w14:paraId="44AA3610">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采购经理</w:t>
            </w:r>
          </w:p>
        </w:tc>
        <w:tc>
          <w:tcPr>
            <w:tcW w:w="1105" w:type="dxa"/>
            <w:shd w:val="clear" w:color="auto" w:fill="auto"/>
            <w:noWrap/>
            <w:vAlign w:val="center"/>
          </w:tcPr>
          <w:p w14:paraId="6229B87A">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41" w:type="dxa"/>
            <w:shd w:val="clear" w:color="auto" w:fill="auto"/>
            <w:noWrap/>
            <w:vAlign w:val="center"/>
          </w:tcPr>
          <w:p w14:paraId="7CC4E05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全面负责采购部的日常管理工作，领导采购部的业务操作；</w:t>
            </w:r>
          </w:p>
          <w:p w14:paraId="43809F75">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起草各项采购管理制度，并监督检查落实各有关制度；</w:t>
            </w:r>
          </w:p>
          <w:p w14:paraId="4CA25563">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执行国家有关法律规定，执行企业的采购制度；</w:t>
            </w:r>
          </w:p>
          <w:p w14:paraId="156BD4A8">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拟定采购工作方针与目标，建立和完善采购制度，降低采购成本，扩大采购渠道；</w:t>
            </w:r>
          </w:p>
          <w:p w14:paraId="0785F0BA">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了解市场行情，掌握市场价格，按时、保质、保量完成采购任务；</w:t>
            </w:r>
          </w:p>
          <w:p w14:paraId="1E87B713">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sz w:val="24"/>
                <w:lang w:val="en-US" w:eastAsia="zh-CN"/>
              </w:rPr>
              <w:t>6.</w:t>
            </w:r>
            <w:r>
              <w:rPr>
                <w:rFonts w:hint="eastAsia" w:ascii="仿宋_GB2312" w:hAnsi="宋体" w:eastAsia="仿宋_GB2312"/>
                <w:bCs/>
                <w:sz w:val="24"/>
              </w:rPr>
              <w:t>负责编制企业年度采购计划与预算，核实各部门申购计划，负责采购计划的组织与实施</w:t>
            </w:r>
            <w:r>
              <w:rPr>
                <w:rFonts w:hint="eastAsia" w:ascii="仿宋_GB2312" w:hAnsi="宋体" w:eastAsia="仿宋_GB2312"/>
                <w:bCs/>
                <w:sz w:val="24"/>
                <w:lang w:eastAsia="zh-CN"/>
              </w:rPr>
              <w:t>。</w:t>
            </w:r>
          </w:p>
          <w:p w14:paraId="4D664401">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p>
        </w:tc>
        <w:tc>
          <w:tcPr>
            <w:tcW w:w="3545" w:type="dxa"/>
            <w:shd w:val="clear" w:color="auto" w:fill="auto"/>
            <w:vAlign w:val="center"/>
          </w:tcPr>
          <w:p w14:paraId="11A2EA45">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全日制大专及以上学历；</w:t>
            </w:r>
          </w:p>
          <w:p w14:paraId="63E9544C">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25-40周岁；</w:t>
            </w:r>
          </w:p>
          <w:p w14:paraId="0AFCE471">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5年以上大型会展中心/国际联号品牌酒店相关岗位工作经验；兼具如上两种工作经验及同等条件的项目筹备经验优先考虑；</w:t>
            </w:r>
          </w:p>
          <w:p w14:paraId="3DF0F413">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具有丰富的采购管理、合同谈判、成本控制等经验和技巧；</w:t>
            </w:r>
          </w:p>
          <w:p w14:paraId="4CB0D757">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熟练使用办公软件及大型会展中心/国际联号品牌酒店专业采购系统；</w:t>
            </w:r>
          </w:p>
          <w:p w14:paraId="08C36376">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sz w:val="24"/>
                <w:lang w:val="en-US" w:eastAsia="zh-CN"/>
              </w:rPr>
              <w:t>6.</w:t>
            </w:r>
            <w:r>
              <w:rPr>
                <w:rFonts w:hint="eastAsia" w:ascii="仿宋_GB2312" w:hAnsi="宋体" w:eastAsia="仿宋_GB2312"/>
                <w:bCs/>
                <w:sz w:val="24"/>
              </w:rPr>
              <w:t>确保工作细致、严谨、热情、责任感和职业操守</w:t>
            </w:r>
            <w:r>
              <w:rPr>
                <w:rFonts w:hint="eastAsia" w:ascii="仿宋_GB2312" w:hAnsi="宋体" w:eastAsia="仿宋_GB2312"/>
                <w:bCs/>
                <w:sz w:val="24"/>
                <w:lang w:eastAsia="zh-CN"/>
              </w:rPr>
              <w:t>。</w:t>
            </w:r>
          </w:p>
          <w:p w14:paraId="7D32BCE4">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p>
        </w:tc>
      </w:tr>
      <w:tr w14:paraId="218F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7" w:hRule="atLeast"/>
        </w:trPr>
        <w:tc>
          <w:tcPr>
            <w:tcW w:w="688" w:type="dxa"/>
            <w:shd w:val="clear" w:color="auto" w:fill="auto"/>
            <w:noWrap/>
            <w:vAlign w:val="center"/>
          </w:tcPr>
          <w:p w14:paraId="63B6FEDC">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5</w:t>
            </w:r>
          </w:p>
        </w:tc>
        <w:tc>
          <w:tcPr>
            <w:tcW w:w="2007" w:type="dxa"/>
            <w:shd w:val="clear" w:color="auto" w:fill="auto"/>
            <w:noWrap/>
            <w:vAlign w:val="center"/>
          </w:tcPr>
          <w:p w14:paraId="51C058C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财务部总监兼税务</w:t>
            </w:r>
          </w:p>
        </w:tc>
        <w:tc>
          <w:tcPr>
            <w:tcW w:w="1105" w:type="dxa"/>
            <w:shd w:val="clear" w:color="auto" w:fill="auto"/>
            <w:noWrap/>
            <w:vAlign w:val="center"/>
          </w:tcPr>
          <w:p w14:paraId="17F80021">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41" w:type="dxa"/>
            <w:shd w:val="clear" w:color="auto" w:fill="auto"/>
            <w:noWrap/>
            <w:vAlign w:val="center"/>
          </w:tcPr>
          <w:p w14:paraId="5EA6BF3E">
            <w:pPr>
              <w:keepNext w:val="0"/>
              <w:keepLines w:val="0"/>
              <w:widowControl/>
              <w:suppressLineNumbers w:val="0"/>
              <w:snapToGrid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Style w:val="6"/>
                <w:rFonts w:hint="eastAsia" w:hAnsi="宋体"/>
                <w:lang w:val="en-US" w:eastAsia="zh-CN" w:bidi="ar"/>
              </w:rPr>
              <w:t>1.</w:t>
            </w:r>
            <w:r>
              <w:rPr>
                <w:rStyle w:val="6"/>
                <w:rFonts w:hAnsi="宋体"/>
                <w:lang w:val="en-US" w:eastAsia="zh-CN" w:bidi="ar"/>
              </w:rPr>
              <w:t>负责企业财务部的日常管理工作，督导财务部的业务操作；</w:t>
            </w:r>
          </w:p>
          <w:p w14:paraId="18F148B7">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r>
              <w:rPr>
                <w:rStyle w:val="6"/>
                <w:rFonts w:hint="eastAsia" w:hAnsi="宋体"/>
                <w:lang w:val="en-US" w:eastAsia="zh-CN" w:bidi="ar"/>
              </w:rPr>
              <w:t>2.</w:t>
            </w:r>
            <w:r>
              <w:rPr>
                <w:rStyle w:val="6"/>
                <w:rFonts w:hAnsi="宋体"/>
                <w:lang w:val="en-US" w:eastAsia="zh-CN" w:bidi="ar"/>
              </w:rPr>
              <w:t>熟悉掌握企业会计准则及本企业各项财务管理制度，及时根据财政部颁发的各项相关政策对本企业财务工作标准进行调整，确保企业经济业务按国家法规和制度进行；</w:t>
            </w:r>
          </w:p>
          <w:p w14:paraId="26C6D9AF">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lang w:val="en-US" w:eastAsia="zh-CN" w:bidi="ar"/>
              </w:rPr>
              <w:t>3.</w:t>
            </w:r>
            <w:r>
              <w:rPr>
                <w:rStyle w:val="6"/>
                <w:rFonts w:hAnsi="宋体"/>
                <w:lang w:val="en-US" w:eastAsia="zh-CN" w:bidi="ar"/>
              </w:rPr>
              <w:t>负责企业全面预算的编制、汇总、上报工作，全程监控预算的执行情况。对预算外重大收支项目，根据经营情况协调平衡，监控完成预算的措施，对执行中存在的问题提出改进意见。</w:t>
            </w:r>
          </w:p>
        </w:tc>
        <w:tc>
          <w:tcPr>
            <w:tcW w:w="3545" w:type="dxa"/>
            <w:shd w:val="clear" w:color="auto" w:fill="auto"/>
            <w:noWrap/>
            <w:vAlign w:val="center"/>
          </w:tcPr>
          <w:p w14:paraId="28F4E6AE">
            <w:pPr>
              <w:keepNext w:val="0"/>
              <w:keepLines w:val="0"/>
              <w:widowControl/>
              <w:suppressLineNumbers w:val="0"/>
              <w:snapToGrid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Style w:val="6"/>
                <w:rFonts w:hint="eastAsia" w:hAnsi="宋体"/>
                <w:lang w:val="en-US" w:eastAsia="zh-CN" w:bidi="ar"/>
              </w:rPr>
              <w:t>1.</w:t>
            </w:r>
            <w:r>
              <w:rPr>
                <w:rStyle w:val="6"/>
                <w:rFonts w:hAnsi="宋体"/>
                <w:lang w:val="en-US" w:eastAsia="zh-CN" w:bidi="ar"/>
              </w:rPr>
              <w:t>全日制本科及以上学历；行政、人力资源或法律相关专业；</w:t>
            </w:r>
          </w:p>
          <w:p w14:paraId="4B82669C">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2.35-50周岁；</w:t>
            </w:r>
          </w:p>
          <w:p w14:paraId="76E6817D">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r>
              <w:rPr>
                <w:rStyle w:val="6"/>
                <w:rFonts w:hint="eastAsia" w:hAnsi="宋体"/>
                <w:lang w:val="en-US" w:eastAsia="zh-CN" w:bidi="ar"/>
              </w:rPr>
              <w:t>3.</w:t>
            </w:r>
            <w:r>
              <w:rPr>
                <w:rStyle w:val="6"/>
                <w:rFonts w:hAnsi="宋体"/>
                <w:lang w:val="en-US" w:eastAsia="zh-CN" w:bidi="ar"/>
              </w:rPr>
              <w:t>8年以上大型会展中心/国际联号品牌酒店相关岗位工作经验；兼具如上两种工作经验及同等条件的项目筹备经验的候选人优先考虑；</w:t>
            </w:r>
          </w:p>
          <w:p w14:paraId="159339AA">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r>
              <w:rPr>
                <w:rStyle w:val="6"/>
                <w:rFonts w:hint="eastAsia" w:hAnsi="宋体"/>
                <w:lang w:val="en-US" w:eastAsia="zh-CN" w:bidi="ar"/>
              </w:rPr>
              <w:t>4.</w:t>
            </w:r>
            <w:r>
              <w:rPr>
                <w:rStyle w:val="6"/>
                <w:rFonts w:hAnsi="宋体"/>
                <w:lang w:val="en-US" w:eastAsia="zh-CN" w:bidi="ar"/>
              </w:rPr>
              <w:t>具有丰富的财务管理、营运分析、成本控制、企业内控的经验和技巧；</w:t>
            </w:r>
          </w:p>
          <w:p w14:paraId="37C4059C">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lang w:val="en-US" w:eastAsia="zh-CN" w:bidi="ar"/>
              </w:rPr>
              <w:t>5.</w:t>
            </w:r>
            <w:r>
              <w:rPr>
                <w:rStyle w:val="6"/>
                <w:rFonts w:hAnsi="宋体"/>
                <w:lang w:val="en-US" w:eastAsia="zh-CN" w:bidi="ar"/>
              </w:rPr>
              <w:t>熟练使用办公软件及大型会展中心/国际联号品牌酒店专业财务系统。</w:t>
            </w:r>
          </w:p>
        </w:tc>
      </w:tr>
      <w:tr w14:paraId="7EB5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3" w:hRule="atLeast"/>
        </w:trPr>
        <w:tc>
          <w:tcPr>
            <w:tcW w:w="688" w:type="dxa"/>
            <w:shd w:val="clear" w:color="auto" w:fill="auto"/>
            <w:noWrap/>
            <w:vAlign w:val="center"/>
          </w:tcPr>
          <w:p w14:paraId="4EDB140F">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6</w:t>
            </w:r>
          </w:p>
        </w:tc>
        <w:tc>
          <w:tcPr>
            <w:tcW w:w="2007" w:type="dxa"/>
            <w:shd w:val="clear" w:color="auto" w:fill="auto"/>
            <w:noWrap/>
            <w:vAlign w:val="center"/>
          </w:tcPr>
          <w:p w14:paraId="0C40BD1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总账兼成本审计</w:t>
            </w:r>
          </w:p>
        </w:tc>
        <w:tc>
          <w:tcPr>
            <w:tcW w:w="1105" w:type="dxa"/>
            <w:shd w:val="clear" w:color="auto" w:fill="auto"/>
            <w:noWrap/>
            <w:vAlign w:val="center"/>
          </w:tcPr>
          <w:p w14:paraId="4A984569">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41" w:type="dxa"/>
            <w:shd w:val="clear" w:color="auto" w:fill="auto"/>
            <w:noWrap/>
            <w:vAlign w:val="center"/>
          </w:tcPr>
          <w:p w14:paraId="687E326A">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i w:val="0"/>
                <w:iCs w:val="0"/>
                <w:color w:val="000000"/>
                <w:lang w:val="en-US" w:eastAsia="zh-CN" w:bidi="ar"/>
              </w:rPr>
              <w:t>1.会计核算系统的设置；</w:t>
            </w:r>
          </w:p>
          <w:p w14:paraId="1D0ABC2F">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i w:val="0"/>
                <w:iCs w:val="0"/>
                <w:color w:val="000000"/>
                <w:lang w:val="en-US" w:eastAsia="zh-CN" w:bidi="ar"/>
              </w:rPr>
              <w:t>2.审核总出纳报告；</w:t>
            </w:r>
          </w:p>
          <w:p w14:paraId="4AF59299">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i w:val="0"/>
                <w:iCs w:val="0"/>
                <w:color w:val="000000"/>
                <w:lang w:val="en-US" w:eastAsia="zh-CN" w:bidi="ar"/>
              </w:rPr>
              <w:t>3.审核检查全部记账凭证和原始凭证是否合理、合法、正确、有效，审核所有审批手续是否完整，列支科目是否正确；</w:t>
            </w:r>
          </w:p>
          <w:p w14:paraId="3E431B0D">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i w:val="0"/>
                <w:iCs w:val="0"/>
                <w:color w:val="000000"/>
                <w:lang w:val="en-US" w:eastAsia="zh-CN" w:bidi="ar"/>
              </w:rPr>
              <w:t>4.协助上级集团财务审计及外部会计师事务所的审计查账工作；</w:t>
            </w:r>
          </w:p>
          <w:p w14:paraId="1BD54229">
            <w:pPr>
              <w:keepNext w:val="0"/>
              <w:keepLines w:val="0"/>
              <w:widowControl/>
              <w:suppressLineNumbers w:val="0"/>
              <w:snapToGrid w:val="0"/>
              <w:jc w:val="both"/>
              <w:textAlignment w:val="center"/>
              <w:rPr>
                <w:rStyle w:val="6"/>
                <w:rFonts w:hint="eastAsia" w:hAnsi="宋体"/>
                <w:i w:val="0"/>
                <w:iCs w:val="0"/>
                <w:color w:val="000000"/>
                <w:lang w:val="en-US" w:eastAsia="zh-CN" w:bidi="ar"/>
              </w:rPr>
            </w:pPr>
            <w:r>
              <w:rPr>
                <w:rStyle w:val="6"/>
                <w:rFonts w:hint="eastAsia" w:hAnsi="宋体"/>
                <w:i w:val="0"/>
                <w:iCs w:val="0"/>
                <w:color w:val="000000"/>
                <w:lang w:val="en-US" w:eastAsia="zh-CN" w:bidi="ar"/>
              </w:rPr>
              <w:t>5.对管辖范围内的记账凭证、原始凭证、核算流程开展专项自查审计，梳理共性问题，形成自查报告，针对性优化核算规范，从源头降低核算差错风险。</w:t>
            </w:r>
          </w:p>
          <w:p w14:paraId="2E34A3D3">
            <w:pPr>
              <w:pStyle w:val="7"/>
              <w:numPr>
                <w:ilvl w:val="0"/>
                <w:numId w:val="0"/>
              </w:numPr>
              <w:ind w:left="0" w:leftChars="0" w:firstLine="0" w:firstLineChars="0"/>
              <w:rPr>
                <w:rStyle w:val="6"/>
                <w:rFonts w:hint="eastAsia" w:hAnsi="宋体" w:eastAsia="仿宋_GB2312"/>
                <w:i w:val="0"/>
                <w:iCs w:val="0"/>
                <w:color w:val="000000"/>
                <w:lang w:val="en-US" w:eastAsia="zh-CN" w:bidi="ar"/>
              </w:rPr>
            </w:pPr>
          </w:p>
        </w:tc>
        <w:tc>
          <w:tcPr>
            <w:tcW w:w="3545" w:type="dxa"/>
            <w:shd w:val="clear" w:color="auto" w:fill="auto"/>
            <w:noWrap/>
            <w:vAlign w:val="center"/>
          </w:tcPr>
          <w:p w14:paraId="3EE0EB7D">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全日制本科及以上学历；财务相关专业，持有中级会计职称、注册会计师、审计师等相关等级证书优先；</w:t>
            </w:r>
          </w:p>
          <w:p w14:paraId="259A19BE">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25-45周岁 ；</w:t>
            </w:r>
          </w:p>
          <w:p w14:paraId="645DEF6E">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5年以上大型会展中心/国际联号品牌酒店相关岗位工作经验；兼具如上两种工作经验、项目筹备经验或财务审计相关工作经验的候选人优先考虑；</w:t>
            </w:r>
          </w:p>
          <w:p w14:paraId="79B8D3A5">
            <w:pPr>
              <w:pStyle w:val="7"/>
              <w:numPr>
                <w:ilvl w:val="0"/>
                <w:numId w:val="0"/>
              </w:numPr>
              <w:ind w:left="0" w:leftChars="0" w:firstLine="0" w:firstLineChars="0"/>
              <w:rPr>
                <w:rStyle w:val="6"/>
                <w:rFonts w:hint="eastAsia" w:hAnsi="宋体" w:eastAsia="仿宋_GB2312"/>
                <w:i w:val="0"/>
                <w:iCs w:val="0"/>
                <w:color w:val="000000"/>
                <w:lang w:val="en-US" w:eastAsia="zh-CN" w:bidi="ar"/>
              </w:rPr>
            </w:pPr>
            <w:r>
              <w:rPr>
                <w:rFonts w:hint="eastAsia" w:ascii="仿宋_GB2312" w:hAnsi="宋体" w:eastAsia="仿宋_GB2312"/>
                <w:bCs/>
                <w:sz w:val="24"/>
                <w:lang w:val="en-US" w:eastAsia="zh-CN"/>
              </w:rPr>
              <w:t>4.</w:t>
            </w:r>
            <w:r>
              <w:rPr>
                <w:rFonts w:hint="eastAsia" w:ascii="仿宋_GB2312" w:hAnsi="宋体" w:eastAsia="仿宋_GB2312"/>
                <w:bCs/>
                <w:sz w:val="24"/>
              </w:rPr>
              <w:t>熟悉办公软件及财务软件，熟悉银行、税务、工商、成本相关的工作流程，了解内部审计基础规范、具备财务风险识别能力</w:t>
            </w:r>
            <w:r>
              <w:rPr>
                <w:rFonts w:hint="eastAsia" w:ascii="仿宋_GB2312" w:hAnsi="宋体" w:eastAsia="仿宋_GB2312"/>
                <w:bCs/>
                <w:sz w:val="24"/>
                <w:lang w:eastAsia="zh-CN"/>
              </w:rPr>
              <w:t>。</w:t>
            </w:r>
          </w:p>
        </w:tc>
      </w:tr>
    </w:tbl>
    <w:p w14:paraId="5BA4C8B6">
      <w:pPr>
        <w:jc w:val="center"/>
        <w:rPr>
          <w:rFonts w:hint="eastAsia" w:ascii="仿宋_GB2312" w:hAnsi="仿宋_GB2312" w:eastAsia="仿宋_GB2312" w:cs="仿宋_GB2312"/>
          <w:b/>
          <w:bCs/>
          <w:sz w:val="32"/>
          <w:szCs w:val="32"/>
          <w:lang w:val="en-US" w:eastAsia="zh-CN"/>
        </w:rPr>
      </w:pPr>
    </w:p>
    <w:p w14:paraId="30B5113F">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020B98E9"/>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03"/>
        <w:gridCol w:w="1159"/>
        <w:gridCol w:w="3682"/>
        <w:gridCol w:w="3654"/>
      </w:tblGrid>
      <w:tr w14:paraId="282B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6E9821E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03" w:type="dxa"/>
            <w:shd w:val="clear" w:color="auto" w:fill="auto"/>
            <w:noWrap/>
            <w:vAlign w:val="center"/>
          </w:tcPr>
          <w:p w14:paraId="37B292C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59" w:type="dxa"/>
            <w:shd w:val="clear" w:color="auto" w:fill="auto"/>
            <w:noWrap/>
            <w:vAlign w:val="center"/>
          </w:tcPr>
          <w:p w14:paraId="1B238FA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82" w:type="dxa"/>
            <w:shd w:val="clear" w:color="auto" w:fill="auto"/>
            <w:vAlign w:val="center"/>
          </w:tcPr>
          <w:p w14:paraId="4307322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571AE4E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67FE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3" w:hRule="atLeast"/>
        </w:trPr>
        <w:tc>
          <w:tcPr>
            <w:tcW w:w="688" w:type="dxa"/>
            <w:shd w:val="clear" w:color="auto" w:fill="auto"/>
            <w:noWrap/>
            <w:vAlign w:val="center"/>
          </w:tcPr>
          <w:p w14:paraId="659C23D5">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7</w:t>
            </w:r>
          </w:p>
        </w:tc>
        <w:tc>
          <w:tcPr>
            <w:tcW w:w="1803" w:type="dxa"/>
            <w:shd w:val="clear" w:color="auto" w:fill="auto"/>
            <w:noWrap/>
            <w:vAlign w:val="center"/>
          </w:tcPr>
          <w:p w14:paraId="33A4B071">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美工兼摄影/像师</w:t>
            </w:r>
          </w:p>
        </w:tc>
        <w:tc>
          <w:tcPr>
            <w:tcW w:w="1159" w:type="dxa"/>
            <w:shd w:val="clear" w:color="auto" w:fill="auto"/>
            <w:noWrap/>
            <w:vAlign w:val="center"/>
          </w:tcPr>
          <w:p w14:paraId="4823114E">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4D6C1AC2">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负责企业各类宣传物料设计，包括海报、宣传单页、菜单、折页、展架、活动邀请函等；</w:t>
            </w:r>
          </w:p>
          <w:p w14:paraId="131AF916">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设计品牌视觉识别系统（VI）相关物料，确保品牌形象统一规范；</w:t>
            </w:r>
          </w:p>
          <w:p w14:paraId="346B2DBE">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制作各类活动的现场布置设计方案，包括舞台背景、主题装饰、氛围营造等；</w:t>
            </w:r>
          </w:p>
          <w:p w14:paraId="226D1B14">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sz w:val="24"/>
                <w:lang w:val="en-US" w:eastAsia="zh-CN"/>
              </w:rPr>
              <w:t>4.</w:t>
            </w:r>
            <w:r>
              <w:rPr>
                <w:rFonts w:hint="eastAsia" w:ascii="仿宋_GB2312" w:hAnsi="宋体" w:eastAsia="仿宋_GB2312"/>
                <w:bCs/>
                <w:sz w:val="24"/>
              </w:rPr>
              <w:t>负责企业官网、微信公众号、微博、短视频平台等线上渠道的视觉内容设计</w:t>
            </w:r>
            <w:r>
              <w:rPr>
                <w:rFonts w:hint="eastAsia" w:ascii="仿宋_GB2312" w:hAnsi="宋体" w:eastAsia="仿宋_GB2312"/>
                <w:bCs/>
                <w:sz w:val="24"/>
                <w:lang w:eastAsia="zh-CN"/>
              </w:rPr>
              <w:t>；</w:t>
            </w:r>
          </w:p>
          <w:p w14:paraId="522AD331">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5.</w:t>
            </w:r>
            <w:r>
              <w:rPr>
                <w:rFonts w:hint="eastAsia" w:ascii="仿宋_GB2312" w:hAnsi="宋体" w:eastAsia="仿宋_GB2312"/>
                <w:bCs/>
                <w:sz w:val="24"/>
              </w:rPr>
              <w:t>协助外部拍摄团队完成大型拍摄项目，协调企业内部资源配合拍摄</w:t>
            </w:r>
            <w:r>
              <w:rPr>
                <w:rFonts w:hint="eastAsia" w:ascii="仿宋_GB2312" w:hAnsi="宋体" w:eastAsia="仿宋_GB2312"/>
                <w:bCs/>
                <w:sz w:val="24"/>
                <w:lang w:eastAsia="zh-CN"/>
              </w:rPr>
              <w:t>。</w:t>
            </w:r>
          </w:p>
        </w:tc>
        <w:tc>
          <w:tcPr>
            <w:tcW w:w="3654" w:type="dxa"/>
            <w:shd w:val="clear" w:color="auto" w:fill="auto"/>
            <w:vAlign w:val="center"/>
          </w:tcPr>
          <w:p w14:paraId="41E6EA40">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全日制本科及以上学历，设计摄影相关专业；</w:t>
            </w:r>
          </w:p>
          <w:p w14:paraId="68B6BCC4">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25-35周岁；</w:t>
            </w:r>
          </w:p>
          <w:p w14:paraId="2DF11034">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1-2年以上美工设计与摄影摄像相关工作经验，酒店或文旅行业经验优先；</w:t>
            </w:r>
          </w:p>
          <w:p w14:paraId="771A85F5">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具备独立完成设计项目与拍摄任务的能力，有成功案例者优先；</w:t>
            </w:r>
          </w:p>
          <w:p w14:paraId="02F4C2C2">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熟练掌握设计软件：</w:t>
            </w:r>
            <w:r>
              <w:rPr>
                <w:rFonts w:hint="eastAsia" w:ascii="仿宋_GB2312" w:hAnsi="宋体" w:eastAsia="仿宋_GB2312"/>
                <w:bCs/>
                <w:sz w:val="24"/>
                <w:u w:val="none"/>
              </w:rPr>
              <w:t>Photoshop</w:t>
            </w:r>
            <w:r>
              <w:rPr>
                <w:rFonts w:hint="eastAsia" w:ascii="仿宋_GB2312" w:hAnsi="宋体" w:eastAsia="仿宋_GB2312"/>
                <w:bCs/>
                <w:sz w:val="24"/>
              </w:rPr>
              <w:t>、Illustrator、InDesign、CorelDRAW等；</w:t>
            </w:r>
          </w:p>
          <w:p w14:paraId="7B7CC7E9">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6.</w:t>
            </w:r>
            <w:r>
              <w:rPr>
                <w:rFonts w:hint="eastAsia" w:ascii="仿宋_GB2312" w:hAnsi="宋体" w:eastAsia="仿宋_GB2312"/>
                <w:bCs/>
                <w:sz w:val="24"/>
              </w:rPr>
              <w:t>精通摄影摄像设备操作，掌握灯光、构图、色彩等专业知识；</w:t>
            </w:r>
          </w:p>
          <w:p w14:paraId="22A86F44">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7.</w:t>
            </w:r>
            <w:r>
              <w:rPr>
                <w:rFonts w:hint="eastAsia" w:ascii="仿宋_GB2312" w:hAnsi="宋体" w:eastAsia="仿宋_GB2312"/>
                <w:bCs/>
                <w:sz w:val="24"/>
              </w:rPr>
              <w:t>熟练使用后期制作软件：Lightroom、Premiere Pro、After Effects等</w:t>
            </w:r>
            <w:r>
              <w:rPr>
                <w:rFonts w:hint="eastAsia" w:ascii="仿宋_GB2312" w:hAnsi="宋体" w:eastAsia="仿宋_GB2312"/>
                <w:bCs/>
                <w:sz w:val="24"/>
                <w:lang w:eastAsia="zh-CN"/>
              </w:rPr>
              <w:t>。</w:t>
            </w:r>
          </w:p>
        </w:tc>
      </w:tr>
      <w:tr w14:paraId="38EC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6" w:hRule="atLeast"/>
        </w:trPr>
        <w:tc>
          <w:tcPr>
            <w:tcW w:w="688" w:type="dxa"/>
            <w:shd w:val="clear" w:color="auto" w:fill="auto"/>
            <w:noWrap/>
            <w:vAlign w:val="center"/>
          </w:tcPr>
          <w:p w14:paraId="289AFD9C">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8</w:t>
            </w:r>
          </w:p>
        </w:tc>
        <w:tc>
          <w:tcPr>
            <w:tcW w:w="1803" w:type="dxa"/>
            <w:shd w:val="clear" w:color="auto" w:fill="auto"/>
            <w:noWrap/>
            <w:vAlign w:val="center"/>
          </w:tcPr>
          <w:p w14:paraId="74E4074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会展运营部经理</w:t>
            </w:r>
          </w:p>
        </w:tc>
        <w:tc>
          <w:tcPr>
            <w:tcW w:w="1159" w:type="dxa"/>
            <w:shd w:val="clear" w:color="auto" w:fill="auto"/>
            <w:noWrap/>
            <w:vAlign w:val="center"/>
          </w:tcPr>
          <w:p w14:paraId="4886CEB6">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67744B8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制订运营部年度、月度经营管理计划上报运营总监，并确保运营部管理人员对此有充分了解；</w:t>
            </w:r>
          </w:p>
          <w:p w14:paraId="7D12328B">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在指定的时间里将运营部的年度、月度工作计划按要求递交运营总监；定期向上级递交指定的有关运营的各种数据报告；</w:t>
            </w:r>
          </w:p>
          <w:p w14:paraId="28FC37C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更新改良服务流程设计、管理系统，精简运作程序，并递交企业核准方可实施；研究目标客户的消费需求和变化，有针对性地组织产品及服务；</w:t>
            </w:r>
          </w:p>
          <w:p w14:paraId="41B44952">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4.</w:t>
            </w:r>
            <w:r>
              <w:rPr>
                <w:rFonts w:hint="eastAsia" w:ascii="仿宋_GB2312" w:hAnsi="宋体" w:eastAsia="仿宋_GB2312"/>
                <w:bCs/>
                <w:sz w:val="24"/>
              </w:rPr>
              <w:t>监察运营服务部有关服务、产品、设施等的一切运作</w:t>
            </w:r>
            <w:r>
              <w:rPr>
                <w:rFonts w:hint="eastAsia" w:ascii="仿宋_GB2312" w:hAnsi="宋体" w:eastAsia="仿宋_GB2312"/>
                <w:bCs/>
                <w:sz w:val="24"/>
                <w:lang w:eastAsia="zh-CN"/>
              </w:rPr>
              <w:t>。</w:t>
            </w:r>
          </w:p>
        </w:tc>
        <w:tc>
          <w:tcPr>
            <w:tcW w:w="3654" w:type="dxa"/>
            <w:shd w:val="clear" w:color="auto" w:fill="auto"/>
            <w:noWrap/>
            <w:vAlign w:val="center"/>
          </w:tcPr>
          <w:p w14:paraId="2ABDF482">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全日制本科及以上学历，酒店管理、工商管理、市场营销相关专业；</w:t>
            </w:r>
          </w:p>
          <w:p w14:paraId="195A724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25-45周岁；</w:t>
            </w:r>
          </w:p>
          <w:p w14:paraId="0DCFC422">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3年以上大型会议会展中心及国际联号品牌酒店相关岗位工作经验；兼具如上两种工作经验及同等条件的项目筹备经验优先考虑；</w:t>
            </w:r>
          </w:p>
          <w:p w14:paraId="7050891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具备优秀的服务品质管控能力，能快速响应并解决宾客需求与投诉。备良好的客户服务意识与商业敏感度，有创新服务思维</w:t>
            </w:r>
            <w:r>
              <w:rPr>
                <w:rFonts w:hint="eastAsia" w:ascii="仿宋_GB2312" w:hAnsi="宋体" w:eastAsia="仿宋_GB2312"/>
                <w:bCs/>
                <w:sz w:val="24"/>
                <w:lang w:eastAsia="zh-CN"/>
              </w:rPr>
              <w:t>。</w:t>
            </w:r>
            <w:r>
              <w:rPr>
                <w:rFonts w:hint="eastAsia" w:ascii="仿宋_GB2312" w:hAnsi="宋体" w:eastAsia="仿宋_GB2312"/>
                <w:bCs/>
                <w:sz w:val="24"/>
              </w:rPr>
              <w:t xml:space="preserve">         </w:t>
            </w:r>
          </w:p>
          <w:p w14:paraId="5C610B0D">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p>
        </w:tc>
      </w:tr>
      <w:tr w14:paraId="56B2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3" w:hRule="atLeast"/>
        </w:trPr>
        <w:tc>
          <w:tcPr>
            <w:tcW w:w="688" w:type="dxa"/>
            <w:shd w:val="clear" w:color="auto" w:fill="auto"/>
            <w:noWrap/>
            <w:vAlign w:val="center"/>
          </w:tcPr>
          <w:p w14:paraId="468D494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9</w:t>
            </w:r>
          </w:p>
        </w:tc>
        <w:tc>
          <w:tcPr>
            <w:tcW w:w="1803" w:type="dxa"/>
            <w:shd w:val="clear" w:color="auto" w:fill="auto"/>
            <w:noWrap/>
            <w:vAlign w:val="center"/>
          </w:tcPr>
          <w:p w14:paraId="40B419D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中厨房厨师长</w:t>
            </w:r>
          </w:p>
        </w:tc>
        <w:tc>
          <w:tcPr>
            <w:tcW w:w="1159" w:type="dxa"/>
            <w:shd w:val="clear" w:color="auto" w:fill="auto"/>
            <w:noWrap/>
            <w:vAlign w:val="center"/>
          </w:tcPr>
          <w:p w14:paraId="02A1598F">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48BD761E">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全面负责中厨房日常运营工作，制定厨房月度工作计划、人员排班表及生产流程，保障会展团餐、零点散餐、VIP接待餐等各类餐食按时、按质供应；</w:t>
            </w:r>
          </w:p>
          <w:p w14:paraId="4760C75B">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统筹厨房各班组（热菜、凉菜、面点）的工作衔接，协调解决出品过程中的突发问题，确保厨房生产高效有序；</w:t>
            </w:r>
          </w:p>
          <w:p w14:paraId="02BE625A">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3.</w:t>
            </w:r>
            <w:r>
              <w:rPr>
                <w:rFonts w:hint="eastAsia" w:ascii="仿宋_GB2312" w:hAnsi="宋体" w:eastAsia="仿宋_GB2312"/>
                <w:bCs/>
                <w:sz w:val="24"/>
              </w:rPr>
              <w:t>根据会展主题、季节变化及客户需求，主导中餐菜品研发与菜单更新，定制特色会展餐单，确保菜品口味、摆盘符合高端餐饮标准</w:t>
            </w:r>
            <w:r>
              <w:rPr>
                <w:rFonts w:hint="eastAsia" w:ascii="仿宋_GB2312" w:hAnsi="宋体" w:eastAsia="仿宋_GB2312"/>
                <w:bCs/>
                <w:sz w:val="24"/>
                <w:lang w:eastAsia="zh-CN"/>
              </w:rPr>
              <w:t>。</w:t>
            </w:r>
          </w:p>
        </w:tc>
        <w:tc>
          <w:tcPr>
            <w:tcW w:w="3654" w:type="dxa"/>
            <w:shd w:val="clear" w:color="auto" w:fill="auto"/>
            <w:noWrap/>
            <w:vAlign w:val="center"/>
          </w:tcPr>
          <w:p w14:paraId="3C872460">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中专及以上学历，烹饪工艺、中餐烹饪等相关专业优先；</w:t>
            </w:r>
          </w:p>
          <w:p w14:paraId="32B9DD19">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30-55周岁；</w:t>
            </w:r>
          </w:p>
          <w:p w14:paraId="787E2254">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5年以上中餐厨房工作经验，3年以上厨房管理经验，有会展中心、高端酒店厨房管理经验者优先；</w:t>
            </w:r>
          </w:p>
          <w:p w14:paraId="3398BC2D">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精通中餐各类菜品烹饪技术，熟悉菜品研发、成本控制、食品安全管理流程，掌握厨房设备操作与维护知识。</w:t>
            </w:r>
          </w:p>
          <w:p w14:paraId="6E526687">
            <w:pPr>
              <w:pStyle w:val="7"/>
              <w:numPr>
                <w:ilvl w:val="0"/>
                <w:numId w:val="0"/>
              </w:numPr>
              <w:ind w:left="0" w:leftChars="0" w:firstLine="0" w:firstLineChars="0"/>
              <w:rPr>
                <w:rFonts w:hint="eastAsia" w:ascii="微软雅黑" w:hAnsi="微软雅黑" w:eastAsia="微软雅黑" w:cs="微软雅黑"/>
                <w:i w:val="0"/>
                <w:iCs w:val="0"/>
                <w:color w:val="000000"/>
                <w:sz w:val="22"/>
                <w:szCs w:val="22"/>
                <w:u w:val="none"/>
              </w:rPr>
            </w:pPr>
            <w:r>
              <w:rPr>
                <w:rFonts w:hint="eastAsia" w:ascii="仿宋_GB2312" w:hAnsi="宋体" w:eastAsia="仿宋_GB2312"/>
                <w:bCs/>
                <w:sz w:val="24"/>
                <w:lang w:val="en-US" w:eastAsia="zh-CN"/>
              </w:rPr>
              <w:t>5.</w:t>
            </w:r>
            <w:r>
              <w:rPr>
                <w:rFonts w:hint="eastAsia" w:ascii="仿宋_GB2312" w:hAnsi="宋体" w:eastAsia="仿宋_GB2312"/>
                <w:bCs/>
                <w:sz w:val="24"/>
              </w:rPr>
              <w:t>具备良好的成本控制意识与食品安全意识</w:t>
            </w:r>
            <w:r>
              <w:rPr>
                <w:rFonts w:hint="eastAsia" w:ascii="仿宋_GB2312" w:hAnsi="宋体" w:eastAsia="仿宋_GB2312"/>
                <w:bCs/>
                <w:sz w:val="24"/>
                <w:lang w:eastAsia="zh-CN"/>
              </w:rPr>
              <w:t>。</w:t>
            </w:r>
          </w:p>
        </w:tc>
      </w:tr>
    </w:tbl>
    <w:p w14:paraId="58D7335E"/>
    <w:p w14:paraId="73ED3851">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31345A92"/>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03"/>
        <w:gridCol w:w="1159"/>
        <w:gridCol w:w="3682"/>
        <w:gridCol w:w="3654"/>
      </w:tblGrid>
      <w:tr w14:paraId="5F71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noWrap/>
            <w:vAlign w:val="center"/>
          </w:tcPr>
          <w:p w14:paraId="0F3D452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03" w:type="dxa"/>
            <w:shd w:val="clear" w:color="auto" w:fill="auto"/>
            <w:noWrap/>
            <w:vAlign w:val="center"/>
          </w:tcPr>
          <w:p w14:paraId="25D11D9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59" w:type="dxa"/>
            <w:shd w:val="clear" w:color="auto" w:fill="auto"/>
            <w:noWrap/>
            <w:vAlign w:val="center"/>
          </w:tcPr>
          <w:p w14:paraId="19A503C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82" w:type="dxa"/>
            <w:shd w:val="clear" w:color="auto" w:fill="auto"/>
            <w:vAlign w:val="center"/>
          </w:tcPr>
          <w:p w14:paraId="4A88E5E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131B288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4DC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3" w:hRule="atLeast"/>
        </w:trPr>
        <w:tc>
          <w:tcPr>
            <w:tcW w:w="688" w:type="dxa"/>
            <w:shd w:val="clear" w:color="auto" w:fill="auto"/>
            <w:noWrap/>
            <w:vAlign w:val="center"/>
          </w:tcPr>
          <w:p w14:paraId="22BCB3EF">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10</w:t>
            </w:r>
          </w:p>
        </w:tc>
        <w:tc>
          <w:tcPr>
            <w:tcW w:w="1803" w:type="dxa"/>
            <w:shd w:val="clear" w:color="auto" w:fill="auto"/>
            <w:noWrap/>
            <w:vAlign w:val="center"/>
          </w:tcPr>
          <w:p w14:paraId="6EBB81E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包饼房厨师长</w:t>
            </w:r>
          </w:p>
        </w:tc>
        <w:tc>
          <w:tcPr>
            <w:tcW w:w="1159" w:type="dxa"/>
            <w:shd w:val="clear" w:color="auto" w:fill="auto"/>
            <w:noWrap/>
            <w:vAlign w:val="center"/>
          </w:tcPr>
          <w:p w14:paraId="1E256C25">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1E8AD18B">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协助西餐行政总厨制定甜点菜单及季度推广方案，结合酒店定位与市场趋势优化产品结构；</w:t>
            </w:r>
          </w:p>
          <w:p w14:paraId="139530F8">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监督饼房所有食品出品质量（口感、温度、外观），每日抽查成品/半成品，确保酒店标准落地；</w:t>
            </w:r>
          </w:p>
          <w:p w14:paraId="45BDBB10">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审核食材验收的质量与数量，拒收不合格食材，与采购部沟通优化供应链以提升性价比；</w:t>
            </w:r>
          </w:p>
          <w:p w14:paraId="38B81DE5">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4.</w:t>
            </w:r>
            <w:r>
              <w:rPr>
                <w:rFonts w:hint="eastAsia" w:ascii="仿宋_GB2312" w:hAnsi="宋体" w:eastAsia="仿宋_GB2312"/>
                <w:bCs/>
                <w:sz w:val="24"/>
              </w:rPr>
              <w:t>与大堂吧/宴会厅沟通客诉与需求，跟进改进措施提升客户满意度</w:t>
            </w:r>
            <w:r>
              <w:rPr>
                <w:rFonts w:hint="eastAsia" w:ascii="仿宋_GB2312" w:hAnsi="宋体" w:eastAsia="仿宋_GB2312"/>
                <w:bCs/>
                <w:sz w:val="24"/>
                <w:lang w:eastAsia="zh-CN"/>
              </w:rPr>
              <w:t>。</w:t>
            </w:r>
          </w:p>
        </w:tc>
        <w:tc>
          <w:tcPr>
            <w:tcW w:w="3654" w:type="dxa"/>
            <w:shd w:val="clear" w:color="auto" w:fill="auto"/>
            <w:vAlign w:val="center"/>
          </w:tcPr>
          <w:p w14:paraId="78A1B27E">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中专及以上学历，烹饪相关专业优先；</w:t>
            </w:r>
          </w:p>
          <w:p w14:paraId="02B56251">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25-50周岁；</w:t>
            </w:r>
          </w:p>
          <w:p w14:paraId="282E378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具备扎实的西点制作功底，熟悉各类甜品、面包、巧克力工艺；</w:t>
            </w:r>
          </w:p>
          <w:p w14:paraId="2E7C983C">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对市场流行趋势敏感，具备创新研发能力，工作细致严谨，对出品质量有高标准要求；</w:t>
            </w:r>
          </w:p>
          <w:p w14:paraId="12FBB6DD">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具备良好的成本控制意识与食品安全意识；</w:t>
            </w:r>
          </w:p>
          <w:p w14:paraId="55D3B422">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6.</w:t>
            </w:r>
            <w:r>
              <w:rPr>
                <w:rFonts w:hint="eastAsia" w:ascii="仿宋_GB2312" w:hAnsi="宋体" w:eastAsia="仿宋_GB2312"/>
                <w:bCs/>
                <w:sz w:val="24"/>
              </w:rPr>
              <w:t>能适应高强度工作压力，具备优秀的沟通协调能力。</w:t>
            </w:r>
          </w:p>
        </w:tc>
      </w:tr>
      <w:tr w14:paraId="7AF1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trPr>
        <w:tc>
          <w:tcPr>
            <w:tcW w:w="688" w:type="dxa"/>
            <w:shd w:val="clear" w:color="auto" w:fill="auto"/>
            <w:noWrap/>
            <w:vAlign w:val="center"/>
          </w:tcPr>
          <w:p w14:paraId="6CA671A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11</w:t>
            </w:r>
          </w:p>
        </w:tc>
        <w:tc>
          <w:tcPr>
            <w:tcW w:w="1803" w:type="dxa"/>
            <w:shd w:val="clear" w:color="auto" w:fill="auto"/>
            <w:noWrap/>
            <w:vAlign w:val="center"/>
          </w:tcPr>
          <w:p w14:paraId="60E84CDE">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强电工程师</w:t>
            </w:r>
          </w:p>
        </w:tc>
        <w:tc>
          <w:tcPr>
            <w:tcW w:w="1159" w:type="dxa"/>
            <w:shd w:val="clear" w:color="auto" w:fill="auto"/>
            <w:noWrap/>
            <w:vAlign w:val="center"/>
          </w:tcPr>
          <w:p w14:paraId="15368A06">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11B87F9A">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协助执行电力设备及系统的操作；协助解决电力设备及系统的有关问题；</w:t>
            </w:r>
          </w:p>
          <w:p w14:paraId="28DA5CA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编制强电系统等设备的操作规程、技术规范，报工程部经理审批；</w:t>
            </w:r>
          </w:p>
          <w:p w14:paraId="358AC2AC">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根据上级要求制订强电设施设备检修、保养计划，报工程部经理审批后组织实施；</w:t>
            </w:r>
          </w:p>
          <w:p w14:paraId="64FA55A3">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确保所有电气系统的预防性保养和紧急维修的执行；</w:t>
            </w:r>
          </w:p>
          <w:p w14:paraId="69969425">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sz w:val="24"/>
                <w:lang w:val="en-US" w:eastAsia="zh-CN"/>
              </w:rPr>
              <w:t>5.</w:t>
            </w:r>
            <w:r>
              <w:rPr>
                <w:rFonts w:hint="eastAsia" w:ascii="仿宋_GB2312" w:hAnsi="宋体" w:eastAsia="仿宋_GB2312"/>
                <w:bCs/>
                <w:sz w:val="24"/>
              </w:rPr>
              <w:t>接到故障紧急通知后，立即组织员工赶赴现场，处理相关问题</w:t>
            </w:r>
            <w:r>
              <w:rPr>
                <w:rFonts w:hint="eastAsia" w:ascii="仿宋_GB2312" w:hAnsi="宋体" w:eastAsia="仿宋_GB2312"/>
                <w:bCs/>
                <w:sz w:val="24"/>
                <w:lang w:eastAsia="zh-CN"/>
              </w:rPr>
              <w:t>。</w:t>
            </w:r>
          </w:p>
        </w:tc>
        <w:tc>
          <w:tcPr>
            <w:tcW w:w="3654" w:type="dxa"/>
            <w:shd w:val="clear" w:color="auto" w:fill="auto"/>
            <w:noWrap/>
            <w:vAlign w:val="center"/>
          </w:tcPr>
          <w:p w14:paraId="4E7B43E4">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中专学历，具备相关技术专业证书及高压电工证；</w:t>
            </w:r>
          </w:p>
          <w:p w14:paraId="096B179B">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30-50岁；</w:t>
            </w:r>
          </w:p>
          <w:p w14:paraId="1C36713C">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具有3年以上大型会展中心/国际联号品牌酒店相关岗位工作经验，两种工作经验兼具的候选人优先考虑；</w:t>
            </w:r>
          </w:p>
          <w:p w14:paraId="46F0913A">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具备同等条件的项目筹备经验及重要大型政务或商务会议接待经验；</w:t>
            </w:r>
          </w:p>
          <w:p w14:paraId="6F07276E">
            <w:pPr>
              <w:pStyle w:val="7"/>
              <w:numPr>
                <w:ilvl w:val="0"/>
                <w:numId w:val="0"/>
              </w:numPr>
              <w:ind w:left="0" w:leftChars="0" w:firstLine="0" w:firstLine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5.</w:t>
            </w:r>
            <w:r>
              <w:rPr>
                <w:rFonts w:hint="eastAsia" w:ascii="仿宋_GB2312" w:hAnsi="宋体" w:eastAsia="仿宋_GB2312"/>
                <w:bCs/>
                <w:sz w:val="24"/>
              </w:rPr>
              <w:t>熟悉强电专业管理制度、工作流程及岗位职责；制定系统设备年度、季度、月检修及维保计划，并组织实施</w:t>
            </w:r>
            <w:r>
              <w:rPr>
                <w:rFonts w:hint="eastAsia" w:ascii="仿宋_GB2312" w:hAnsi="宋体" w:eastAsia="仿宋_GB2312"/>
                <w:bCs/>
                <w:sz w:val="24"/>
                <w:lang w:eastAsia="zh-CN"/>
              </w:rPr>
              <w:t>。</w:t>
            </w:r>
          </w:p>
        </w:tc>
      </w:tr>
      <w:tr w14:paraId="1823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3" w:hRule="atLeast"/>
        </w:trPr>
        <w:tc>
          <w:tcPr>
            <w:tcW w:w="688" w:type="dxa"/>
            <w:shd w:val="clear" w:color="auto" w:fill="auto"/>
            <w:noWrap/>
            <w:vAlign w:val="center"/>
          </w:tcPr>
          <w:p w14:paraId="2352686E">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12</w:t>
            </w:r>
          </w:p>
        </w:tc>
        <w:tc>
          <w:tcPr>
            <w:tcW w:w="1803" w:type="dxa"/>
            <w:shd w:val="clear" w:color="auto" w:fill="auto"/>
            <w:noWrap/>
            <w:vAlign w:val="center"/>
          </w:tcPr>
          <w:p w14:paraId="0965CA52">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安保部经理</w:t>
            </w:r>
          </w:p>
        </w:tc>
        <w:tc>
          <w:tcPr>
            <w:tcW w:w="1159" w:type="dxa"/>
            <w:shd w:val="clear" w:color="auto" w:fill="auto"/>
            <w:noWrap/>
            <w:vAlign w:val="center"/>
          </w:tcPr>
          <w:p w14:paraId="3038722B">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06F978E3">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全面负责安保部日常运营，制定部门年度工作计划、人员编制与预算，统筹安防消防、内保警卫、外保交通、安全生产、食品检验等模块的工作协同；</w:t>
            </w:r>
          </w:p>
          <w:p w14:paraId="4FA7CC50">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对接工程安全总监，汇报安保工作进展与风险情况，落实上级安全管理要求，确保会展中心安全合规；</w:t>
            </w:r>
          </w:p>
          <w:p w14:paraId="074FB01C">
            <w:pPr>
              <w:pStyle w:val="7"/>
              <w:numPr>
                <w:ilvl w:val="0"/>
                <w:numId w:val="0"/>
              </w:numPr>
              <w:ind w:left="0" w:leftChars="0" w:firstLine="0" w:firstLineChars="0"/>
              <w:rPr>
                <w:rFonts w:hint="eastAsia" w:ascii="仿宋_GB2312" w:hAnsi="宋体" w:eastAsia="仿宋_GB2312"/>
                <w:bCs/>
                <w:sz w:val="24"/>
                <w:lang w:eastAsia="zh-CN"/>
              </w:rPr>
            </w:pPr>
            <w:r>
              <w:rPr>
                <w:rFonts w:hint="eastAsia" w:ascii="仿宋_GB2312" w:hAnsi="宋体" w:eastAsia="仿宋_GB2312"/>
                <w:bCs/>
                <w:sz w:val="24"/>
                <w:lang w:val="en-US" w:eastAsia="zh-CN"/>
              </w:rPr>
              <w:t>4.</w:t>
            </w:r>
            <w:r>
              <w:rPr>
                <w:rFonts w:hint="eastAsia" w:ascii="仿宋_GB2312" w:hAnsi="宋体" w:eastAsia="仿宋_GB2312"/>
                <w:bCs/>
                <w:sz w:val="24"/>
              </w:rPr>
              <w:t>结合各类活动自身特点，制定专项安保方案（如开幕式、大型论坛、展会期间的安保预案），明确岗位责任与应急流程</w:t>
            </w:r>
            <w:r>
              <w:rPr>
                <w:rFonts w:hint="eastAsia" w:ascii="仿宋_GB2312" w:hAnsi="宋体" w:eastAsia="仿宋_GB2312"/>
                <w:bCs/>
                <w:sz w:val="24"/>
                <w:lang w:eastAsia="zh-CN"/>
              </w:rPr>
              <w:t>。</w:t>
            </w:r>
          </w:p>
          <w:p w14:paraId="0F9D8FE9">
            <w:pPr>
              <w:pStyle w:val="7"/>
              <w:numPr>
                <w:ilvl w:val="0"/>
                <w:numId w:val="0"/>
              </w:numPr>
              <w:ind w:left="0" w:leftChars="0" w:firstLine="0" w:firstLineChars="0"/>
              <w:rPr>
                <w:rFonts w:hint="eastAsia" w:ascii="仿宋_GB2312" w:hAnsi="宋体" w:eastAsia="仿宋_GB2312"/>
                <w:bCs/>
                <w:sz w:val="24"/>
                <w:lang w:eastAsia="zh-CN"/>
              </w:rPr>
            </w:pPr>
          </w:p>
        </w:tc>
        <w:tc>
          <w:tcPr>
            <w:tcW w:w="3654" w:type="dxa"/>
            <w:shd w:val="clear" w:color="auto" w:fill="auto"/>
            <w:noWrap/>
            <w:vAlign w:val="center"/>
          </w:tcPr>
          <w:p w14:paraId="3AABE29F">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全日制大专及以上学历，安全管理、行政管理等相关专业；</w:t>
            </w:r>
          </w:p>
          <w:p w14:paraId="55116A90">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30-55周岁；</w:t>
            </w:r>
          </w:p>
          <w:p w14:paraId="60E7AC0A">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5年以上安保管理经验，3年以上大型场馆/会展中心安保团队管理经验，持有中级保安师、注册安全工程师证书优先；</w:t>
            </w:r>
          </w:p>
          <w:p w14:paraId="3981A0AA">
            <w:pPr>
              <w:pStyle w:val="7"/>
              <w:numPr>
                <w:ilvl w:val="0"/>
                <w:numId w:val="0"/>
              </w:numPr>
              <w:ind w:left="0" w:leftChars="0" w:firstLine="0" w:firstLineChars="0"/>
              <w:rPr>
                <w:rFonts w:hint="eastAsia" w:ascii="微软雅黑" w:hAnsi="微软雅黑" w:eastAsia="微软雅黑" w:cs="微软雅黑"/>
                <w:i w:val="0"/>
                <w:iCs w:val="0"/>
                <w:color w:val="000000"/>
                <w:sz w:val="22"/>
                <w:szCs w:val="22"/>
                <w:u w:val="none"/>
              </w:rPr>
            </w:pPr>
            <w:r>
              <w:rPr>
                <w:rFonts w:hint="eastAsia" w:ascii="仿宋_GB2312" w:hAnsi="宋体" w:eastAsia="仿宋_GB2312"/>
                <w:bCs/>
                <w:sz w:val="24"/>
                <w:lang w:val="en-US" w:eastAsia="zh-CN"/>
              </w:rPr>
              <w:t>4.</w:t>
            </w:r>
            <w:r>
              <w:rPr>
                <w:rFonts w:hint="eastAsia" w:ascii="仿宋_GB2312" w:hAnsi="宋体" w:eastAsia="仿宋_GB2312"/>
                <w:bCs/>
                <w:sz w:val="24"/>
              </w:rPr>
              <w:t>熟悉安保、消防、安全生产、食品安全法规，具备应急处置与风险管控能力</w:t>
            </w:r>
            <w:r>
              <w:rPr>
                <w:rFonts w:hint="eastAsia" w:ascii="仿宋_GB2312" w:hAnsi="宋体" w:eastAsia="仿宋_GB2312"/>
                <w:bCs/>
                <w:sz w:val="24"/>
                <w:lang w:eastAsia="zh-CN"/>
              </w:rPr>
              <w:t>。</w:t>
            </w:r>
          </w:p>
        </w:tc>
      </w:tr>
    </w:tbl>
    <w:p w14:paraId="7A9F3341">
      <w:pPr>
        <w:jc w:val="center"/>
        <w:rPr>
          <w:rFonts w:hint="eastAsia" w:ascii="方正仿宋_GB2312" w:hAnsi="方正仿宋_GB2312" w:eastAsia="方正仿宋_GB2312" w:cs="方正仿宋_GB2312"/>
          <w:b/>
          <w:bCs/>
          <w:sz w:val="28"/>
          <w:szCs w:val="28"/>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10895F29"/>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2007"/>
        <w:gridCol w:w="1105"/>
        <w:gridCol w:w="3641"/>
        <w:gridCol w:w="3545"/>
      </w:tblGrid>
      <w:tr w14:paraId="625D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noWrap/>
            <w:vAlign w:val="center"/>
          </w:tcPr>
          <w:p w14:paraId="61AD0C4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2007" w:type="dxa"/>
            <w:shd w:val="clear" w:color="auto" w:fill="auto"/>
            <w:noWrap/>
            <w:vAlign w:val="center"/>
          </w:tcPr>
          <w:p w14:paraId="6C3F30C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05" w:type="dxa"/>
            <w:shd w:val="clear" w:color="auto" w:fill="auto"/>
            <w:noWrap/>
            <w:vAlign w:val="center"/>
          </w:tcPr>
          <w:p w14:paraId="3412C80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41" w:type="dxa"/>
            <w:shd w:val="clear" w:color="auto" w:fill="auto"/>
            <w:vAlign w:val="center"/>
          </w:tcPr>
          <w:p w14:paraId="0174FE4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545" w:type="dxa"/>
            <w:shd w:val="clear" w:color="auto" w:fill="auto"/>
            <w:vAlign w:val="center"/>
          </w:tcPr>
          <w:p w14:paraId="09968A5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5DD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3" w:hRule="atLeast"/>
        </w:trPr>
        <w:tc>
          <w:tcPr>
            <w:tcW w:w="688" w:type="dxa"/>
            <w:shd w:val="clear" w:color="auto" w:fill="auto"/>
            <w:noWrap/>
            <w:vAlign w:val="center"/>
          </w:tcPr>
          <w:p w14:paraId="6B43A102">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13</w:t>
            </w:r>
          </w:p>
        </w:tc>
        <w:tc>
          <w:tcPr>
            <w:tcW w:w="2007" w:type="dxa"/>
            <w:shd w:val="clear" w:color="auto" w:fill="auto"/>
            <w:noWrap/>
            <w:vAlign w:val="center"/>
          </w:tcPr>
          <w:p w14:paraId="3EC2319F">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eastAsia="仿宋_GB2312"/>
                <w:sz w:val="24"/>
                <w:szCs w:val="24"/>
              </w:rPr>
              <w:t>行政后勤主管</w:t>
            </w:r>
          </w:p>
        </w:tc>
        <w:tc>
          <w:tcPr>
            <w:tcW w:w="1105" w:type="dxa"/>
            <w:shd w:val="clear" w:color="auto" w:fill="auto"/>
            <w:noWrap/>
            <w:vAlign w:val="center"/>
          </w:tcPr>
          <w:p w14:paraId="0C3C328D">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41" w:type="dxa"/>
            <w:shd w:val="clear" w:color="auto" w:fill="auto"/>
            <w:noWrap/>
            <w:vAlign w:val="top"/>
          </w:tcPr>
          <w:p w14:paraId="78FBA246">
            <w:pPr>
              <w:pStyle w:val="7"/>
              <w:numPr>
                <w:ilvl w:val="0"/>
                <w:numId w:val="0"/>
              </w:numPr>
              <w:ind w:leftChars="0"/>
              <w:jc w:val="both"/>
              <w:rPr>
                <w:rFonts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负责企业日常行政事务工作；</w:t>
            </w:r>
          </w:p>
          <w:p w14:paraId="40D609A6">
            <w:pPr>
              <w:pStyle w:val="7"/>
              <w:numPr>
                <w:ilvl w:val="0"/>
                <w:numId w:val="0"/>
              </w:numPr>
              <w:ind w:leftChars="0"/>
              <w:jc w:val="both"/>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负责企业印发文件的起草、编辑、初步审核、印制；</w:t>
            </w:r>
          </w:p>
          <w:p w14:paraId="43AF546B">
            <w:pPr>
              <w:pStyle w:val="7"/>
              <w:numPr>
                <w:ilvl w:val="0"/>
                <w:numId w:val="0"/>
              </w:numPr>
              <w:ind w:leftChars="0"/>
              <w:jc w:val="both"/>
              <w:rPr>
                <w:rFonts w:hint="eastAsia" w:ascii="仿宋_GB2312" w:eastAsia="仿宋_GB2312"/>
                <w:sz w:val="24"/>
                <w:lang w:eastAsia="zh-CN"/>
              </w:rPr>
            </w:pPr>
            <w:r>
              <w:rPr>
                <w:rFonts w:ascii="仿宋_GB2312" w:eastAsia="仿宋_GB2312" w:hAnsiTheme="minorHAnsi" w:cstheme="minorBidi"/>
                <w:kern w:val="2"/>
                <w:sz w:val="24"/>
                <w:szCs w:val="22"/>
                <w:lang w:val="en-US" w:eastAsia="zh-CN" w:bidi="ar-SA"/>
              </w:rPr>
              <w:t>3.</w:t>
            </w:r>
            <w:r>
              <w:rPr>
                <w:rFonts w:hint="eastAsia" w:ascii="仿宋_GB2312" w:eastAsia="仿宋_GB2312"/>
                <w:sz w:val="24"/>
              </w:rPr>
              <w:t>负责企业各类文件的运转管理工作。收文、发文、文件传阅及归档</w:t>
            </w:r>
            <w:r>
              <w:rPr>
                <w:rFonts w:hint="eastAsia" w:ascii="仿宋_GB2312" w:eastAsia="仿宋_GB2312"/>
                <w:sz w:val="24"/>
                <w:lang w:eastAsia="zh-CN"/>
              </w:rPr>
              <w:t>；</w:t>
            </w:r>
          </w:p>
          <w:p w14:paraId="403CFD36">
            <w:pPr>
              <w:pStyle w:val="7"/>
              <w:numPr>
                <w:ilvl w:val="0"/>
                <w:numId w:val="0"/>
              </w:numPr>
              <w:ind w:leftChars="0"/>
              <w:rPr>
                <w:rFonts w:hint="eastAsia" w:ascii="仿宋_GB2312" w:hAnsi="宋体" w:eastAsia="仿宋_GB2312"/>
                <w:bCs/>
                <w:sz w:val="24"/>
              </w:rPr>
            </w:pPr>
            <w:r>
              <w:rPr>
                <w:rFonts w:hint="eastAsia" w:ascii="仿宋_GB2312" w:eastAsia="仿宋_GB2312" w:cstheme="minorBidi"/>
                <w:kern w:val="2"/>
                <w:sz w:val="24"/>
                <w:szCs w:val="22"/>
                <w:lang w:val="en-US" w:eastAsia="zh-CN" w:bidi="ar-SA"/>
              </w:rPr>
              <w:t>4</w:t>
            </w:r>
            <w:r>
              <w:rPr>
                <w:rFonts w:ascii="仿宋_GB2312" w:eastAsia="仿宋_GB2312" w:hAnsiTheme="minorHAnsi" w:cstheme="minorBidi"/>
                <w:kern w:val="2"/>
                <w:sz w:val="24"/>
                <w:szCs w:val="22"/>
                <w:lang w:val="en-US" w:eastAsia="zh-CN" w:bidi="ar-SA"/>
              </w:rPr>
              <w:t>.</w:t>
            </w:r>
            <w:r>
              <w:rPr>
                <w:rFonts w:hint="eastAsia" w:ascii="仿宋_GB2312" w:hAnsi="宋体" w:eastAsia="仿宋_GB2312"/>
                <w:bCs/>
                <w:sz w:val="24"/>
              </w:rPr>
              <w:t>负责企业行政/人事档案资料的整理与归档；</w:t>
            </w:r>
          </w:p>
          <w:p w14:paraId="122DE7E8">
            <w:pPr>
              <w:pStyle w:val="7"/>
              <w:numPr>
                <w:ilvl w:val="0"/>
                <w:numId w:val="0"/>
              </w:numPr>
              <w:ind w:leftChars="0"/>
              <w:rPr>
                <w:rFonts w:hint="eastAsia" w:ascii="仿宋_GB2312" w:eastAsia="仿宋_GB2312"/>
                <w:sz w:val="24"/>
                <w:lang w:eastAsia="zh-CN"/>
              </w:rPr>
            </w:pPr>
            <w:r>
              <w:rPr>
                <w:rFonts w:hint="eastAsia" w:ascii="仿宋_GB2312" w:hAnsi="宋体" w:eastAsia="仿宋_GB2312"/>
                <w:bCs/>
                <w:sz w:val="24"/>
                <w:lang w:val="en-US" w:eastAsia="zh-CN"/>
              </w:rPr>
              <w:t>5.</w:t>
            </w:r>
            <w:r>
              <w:rPr>
                <w:rFonts w:hint="eastAsia" w:ascii="仿宋_GB2312" w:eastAsia="仿宋_GB2312"/>
                <w:sz w:val="24"/>
              </w:rPr>
              <w:t>负责配合企业证照的办理及年审工作</w:t>
            </w:r>
            <w:r>
              <w:rPr>
                <w:rFonts w:hint="eastAsia" w:ascii="仿宋_GB2312" w:eastAsia="仿宋_GB2312"/>
                <w:sz w:val="24"/>
                <w:lang w:eastAsia="zh-CN"/>
              </w:rPr>
              <w:t>；</w:t>
            </w:r>
          </w:p>
          <w:p w14:paraId="604858C3">
            <w:pPr>
              <w:pStyle w:val="7"/>
              <w:numPr>
                <w:ilvl w:val="0"/>
                <w:numId w:val="0"/>
              </w:numPr>
              <w:adjustRightInd w:val="0"/>
              <w:snapToGrid w:val="0"/>
              <w:ind w:left="0" w:leftChars="0" w:firstLine="0" w:firstLineChars="0"/>
              <w:contextualSpacing w:val="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负责协助企业的活动及接待工作；</w:t>
            </w:r>
          </w:p>
          <w:p w14:paraId="4BD802F4">
            <w:pPr>
              <w:pStyle w:val="7"/>
              <w:numPr>
                <w:ilvl w:val="0"/>
                <w:numId w:val="0"/>
              </w:numPr>
              <w:ind w:leftChars="0"/>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负责员工宿舍、倒班宿舍、员工食堂。员工更衣室的管理协调工作；</w:t>
            </w:r>
          </w:p>
          <w:p w14:paraId="5FEFE8E6">
            <w:pPr>
              <w:pStyle w:val="7"/>
              <w:numPr>
                <w:ilvl w:val="0"/>
                <w:numId w:val="0"/>
              </w:numPr>
              <w:ind w:leftChars="0"/>
              <w:rPr>
                <w:rFonts w:hint="eastAsia" w:ascii="仿宋_GB2312" w:eastAsia="仿宋_GB2312"/>
                <w:sz w:val="24"/>
                <w:lang w:eastAsia="zh-CN"/>
              </w:rPr>
            </w:pPr>
            <w:r>
              <w:rPr>
                <w:rFonts w:hint="eastAsia" w:ascii="仿宋_GB2312" w:eastAsia="仿宋_GB2312" w:cstheme="minorBidi"/>
                <w:kern w:val="2"/>
                <w:sz w:val="24"/>
                <w:szCs w:val="22"/>
                <w:lang w:val="en-US" w:eastAsia="zh-CN" w:bidi="ar-SA"/>
              </w:rPr>
              <w:t>9</w:t>
            </w:r>
            <w:r>
              <w:rPr>
                <w:rFonts w:ascii="仿宋_GB2312" w:eastAsia="仿宋_GB2312" w:hAnsiTheme="minorHAnsi" w:cstheme="minorBidi"/>
                <w:kern w:val="2"/>
                <w:sz w:val="24"/>
                <w:szCs w:val="22"/>
                <w:lang w:val="en-US" w:eastAsia="zh-CN" w:bidi="ar-SA"/>
              </w:rPr>
              <w:t>.</w:t>
            </w:r>
            <w:r>
              <w:rPr>
                <w:rFonts w:hint="eastAsia" w:ascii="仿宋_GB2312" w:eastAsia="仿宋_GB2312"/>
                <w:sz w:val="24"/>
              </w:rPr>
              <w:t>协助建立完善企业质量管理体系，制定质检规章制度及流程</w:t>
            </w:r>
            <w:r>
              <w:rPr>
                <w:rFonts w:hint="eastAsia" w:ascii="仿宋_GB2312" w:eastAsia="仿宋_GB2312"/>
                <w:sz w:val="24"/>
                <w:lang w:eastAsia="zh-CN"/>
              </w:rPr>
              <w:t>；</w:t>
            </w:r>
          </w:p>
          <w:p w14:paraId="33BAE8A2">
            <w:pPr>
              <w:pStyle w:val="7"/>
              <w:numPr>
                <w:ilvl w:val="0"/>
                <w:numId w:val="0"/>
              </w:numPr>
              <w:ind w:leftChars="0"/>
              <w:rPr>
                <w:rFonts w:hint="eastAsia" w:ascii="仿宋_GB2312" w:eastAsia="仿宋_GB2312"/>
                <w:sz w:val="24"/>
                <w:lang w:eastAsia="zh-CN"/>
              </w:rPr>
            </w:pPr>
            <w:r>
              <w:rPr>
                <w:rFonts w:ascii="仿宋_GB2312" w:eastAsia="仿宋_GB2312" w:hAnsiTheme="minorHAnsi" w:cstheme="minorBidi"/>
                <w:kern w:val="2"/>
                <w:sz w:val="24"/>
                <w:szCs w:val="22"/>
                <w:lang w:val="en-US" w:eastAsia="zh-CN" w:bidi="ar-SA"/>
              </w:rPr>
              <w:t>1</w:t>
            </w:r>
            <w:r>
              <w:rPr>
                <w:rFonts w:hint="eastAsia" w:ascii="仿宋_GB2312" w:eastAsia="仿宋_GB2312" w:cstheme="minorBidi"/>
                <w:kern w:val="2"/>
                <w:sz w:val="24"/>
                <w:szCs w:val="22"/>
                <w:lang w:val="en-US" w:eastAsia="zh-CN" w:bidi="ar-SA"/>
              </w:rPr>
              <w:t>0</w:t>
            </w:r>
            <w:r>
              <w:rPr>
                <w:rFonts w:ascii="仿宋_GB2312" w:eastAsia="仿宋_GB2312" w:hAnsiTheme="minorHAnsi" w:cstheme="minorBidi"/>
                <w:kern w:val="2"/>
                <w:sz w:val="24"/>
                <w:szCs w:val="22"/>
                <w:lang w:val="en-US" w:eastAsia="zh-CN" w:bidi="ar-SA"/>
              </w:rPr>
              <w:t>.</w:t>
            </w:r>
            <w:r>
              <w:rPr>
                <w:rFonts w:hint="eastAsia" w:ascii="仿宋_GB2312" w:eastAsia="仿宋_GB2312"/>
                <w:sz w:val="24"/>
              </w:rPr>
              <w:t>定期对企业各部门进行质量检查，包括服务质量、工作流程及环境管理</w:t>
            </w:r>
            <w:r>
              <w:rPr>
                <w:rFonts w:hint="eastAsia" w:ascii="仿宋_GB2312" w:eastAsia="仿宋_GB2312"/>
                <w:sz w:val="24"/>
                <w:lang w:eastAsia="zh-CN"/>
              </w:rPr>
              <w:t>；</w:t>
            </w:r>
          </w:p>
          <w:p w14:paraId="596436F6">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eastAsia="仿宋_GB2312" w:cstheme="minorBidi"/>
                <w:kern w:val="2"/>
                <w:sz w:val="24"/>
                <w:szCs w:val="22"/>
                <w:lang w:val="en-US" w:eastAsia="zh-CN" w:bidi="ar-SA"/>
              </w:rPr>
              <w:t>11</w:t>
            </w:r>
            <w:r>
              <w:rPr>
                <w:rFonts w:ascii="仿宋_GB2312" w:eastAsia="仿宋_GB2312" w:hAnsiTheme="minorHAnsi" w:cstheme="minorBidi"/>
                <w:kern w:val="2"/>
                <w:sz w:val="24"/>
                <w:szCs w:val="22"/>
                <w:lang w:val="en-US" w:eastAsia="zh-CN" w:bidi="ar-SA"/>
              </w:rPr>
              <w:t>.</w:t>
            </w:r>
            <w:r>
              <w:rPr>
                <w:rFonts w:hint="eastAsia" w:ascii="仿宋_GB2312" w:eastAsia="仿宋_GB2312"/>
                <w:sz w:val="24"/>
              </w:rPr>
              <w:t>协助开展质量意识培训，提升员工质量素养，推广质量管理工具与方法，指导部门提升质量管理水平；</w:t>
            </w:r>
          </w:p>
        </w:tc>
        <w:tc>
          <w:tcPr>
            <w:tcW w:w="3545" w:type="dxa"/>
            <w:shd w:val="clear" w:color="auto" w:fill="auto"/>
            <w:vAlign w:val="center"/>
          </w:tcPr>
          <w:p w14:paraId="11C399BB">
            <w:pPr>
              <w:pStyle w:val="7"/>
              <w:numPr>
                <w:ilvl w:val="0"/>
                <w:numId w:val="0"/>
              </w:numPr>
              <w:ind w:leftChars="0"/>
              <w:rPr>
                <w:rFonts w:hint="eastAsia" w:ascii="仿宋_GB2312" w:eastAsia="仿宋_GB2312"/>
                <w:sz w:val="24"/>
              </w:rPr>
            </w:pPr>
            <w:r>
              <w:rPr>
                <w:rFonts w:hint="default" w:ascii="仿宋_GB2312" w:eastAsia="仿宋_GB2312"/>
                <w:sz w:val="24"/>
                <w:lang w:val="en-US" w:eastAsia="zh-CN"/>
              </w:rPr>
              <w:t>1.</w:t>
            </w:r>
            <w:r>
              <w:rPr>
                <w:rFonts w:hint="eastAsia" w:ascii="仿宋_GB2312" w:eastAsia="仿宋_GB2312"/>
                <w:sz w:val="24"/>
              </w:rPr>
              <w:t>全日制本科及以上学历；行政管理相关专业；</w:t>
            </w:r>
          </w:p>
          <w:p w14:paraId="1D5CEC6F">
            <w:pPr>
              <w:pStyle w:val="7"/>
              <w:numPr>
                <w:ilvl w:val="0"/>
                <w:numId w:val="0"/>
              </w:numPr>
              <w:ind w:leftChars="0"/>
              <w:rPr>
                <w:rFonts w:hint="eastAsia" w:ascii="仿宋_GB2312" w:eastAsia="仿宋_GB2312"/>
                <w:sz w:val="24"/>
              </w:rPr>
            </w:pPr>
            <w:r>
              <w:rPr>
                <w:rFonts w:hint="default" w:ascii="仿宋_GB2312" w:eastAsia="仿宋_GB2312"/>
                <w:sz w:val="24"/>
                <w:lang w:val="en-US" w:eastAsia="zh-CN"/>
              </w:rPr>
              <w:t>2.</w:t>
            </w:r>
            <w:r>
              <w:rPr>
                <w:rFonts w:hint="eastAsia" w:ascii="仿宋_GB2312" w:eastAsia="仿宋_GB2312"/>
                <w:sz w:val="24"/>
              </w:rPr>
              <w:t>22-45周岁；</w:t>
            </w:r>
          </w:p>
          <w:p w14:paraId="31A6B1E9">
            <w:pPr>
              <w:pStyle w:val="7"/>
              <w:numPr>
                <w:ilvl w:val="0"/>
                <w:numId w:val="0"/>
              </w:numPr>
              <w:ind w:leftChars="0"/>
              <w:rPr>
                <w:rFonts w:hint="eastAsia" w:ascii="仿宋_GB2312" w:eastAsia="仿宋_GB2312"/>
                <w:sz w:val="24"/>
              </w:rPr>
            </w:pPr>
            <w:r>
              <w:rPr>
                <w:rFonts w:hint="default" w:ascii="仿宋_GB2312" w:eastAsia="仿宋_GB2312"/>
                <w:sz w:val="24"/>
                <w:lang w:val="en-US" w:eastAsia="zh-CN"/>
              </w:rPr>
              <w:t>3.</w:t>
            </w:r>
            <w:r>
              <w:rPr>
                <w:rFonts w:hint="eastAsia" w:ascii="仿宋_GB2312" w:eastAsia="仿宋_GB2312"/>
                <w:sz w:val="24"/>
              </w:rPr>
              <w:t>3年以上行政后勤管理工作经验，或1年以上质检相关经验。熟悉酒店、会议会展或服务行业运营流程优先；</w:t>
            </w:r>
          </w:p>
          <w:p w14:paraId="68149782">
            <w:pPr>
              <w:pStyle w:val="7"/>
              <w:numPr>
                <w:ilvl w:val="0"/>
                <w:numId w:val="0"/>
              </w:numPr>
              <w:ind w:leftChars="0"/>
              <w:rPr>
                <w:rFonts w:hint="eastAsia" w:ascii="仿宋_GB2312" w:eastAsia="仿宋_GB2312"/>
                <w:sz w:val="24"/>
              </w:rPr>
            </w:pPr>
            <w:r>
              <w:rPr>
                <w:rFonts w:hint="default" w:ascii="仿宋_GB2312" w:eastAsia="仿宋_GB2312"/>
                <w:sz w:val="24"/>
                <w:lang w:val="en-US" w:eastAsia="zh-CN"/>
              </w:rPr>
              <w:t>4.</w:t>
            </w:r>
            <w:r>
              <w:rPr>
                <w:rFonts w:hint="eastAsia" w:ascii="仿宋_GB2312" w:eastAsia="仿宋_GB2312"/>
                <w:sz w:val="24"/>
              </w:rPr>
              <w:t>掌握行政管理、后勤保障专业知识，熟悉办公软件操作;</w:t>
            </w:r>
          </w:p>
          <w:p w14:paraId="51BDEF22">
            <w:pPr>
              <w:pStyle w:val="7"/>
              <w:numPr>
                <w:ilvl w:val="0"/>
                <w:numId w:val="0"/>
              </w:numPr>
              <w:ind w:leftChars="0"/>
              <w:rPr>
                <w:rFonts w:hint="eastAsia" w:ascii="仿宋_GB2312" w:eastAsia="仿宋_GB2312"/>
                <w:sz w:val="24"/>
              </w:rPr>
            </w:pPr>
            <w:r>
              <w:rPr>
                <w:rFonts w:hint="default" w:ascii="仿宋_GB2312" w:eastAsia="仿宋_GB2312"/>
                <w:sz w:val="24"/>
                <w:lang w:val="en-US" w:eastAsia="zh-CN"/>
              </w:rPr>
              <w:t>5.</w:t>
            </w:r>
            <w:r>
              <w:rPr>
                <w:rFonts w:hint="eastAsia" w:ascii="仿宋_GB2312" w:eastAsia="仿宋_GB2312"/>
                <w:sz w:val="24"/>
              </w:rPr>
              <w:t>身体健康，相貌端正；良好的个人语言表达能力与书面写作能力；</w:t>
            </w:r>
          </w:p>
          <w:p w14:paraId="04D21F94">
            <w:pPr>
              <w:pStyle w:val="7"/>
              <w:numPr>
                <w:ilvl w:val="0"/>
                <w:numId w:val="0"/>
              </w:numPr>
              <w:ind w:leftChars="0"/>
              <w:rPr>
                <w:rFonts w:hint="eastAsia" w:ascii="仿宋_GB2312" w:eastAsia="仿宋_GB2312"/>
                <w:sz w:val="24"/>
                <w:lang w:eastAsia="zh-CN"/>
              </w:rPr>
            </w:pPr>
            <w:r>
              <w:rPr>
                <w:rFonts w:hint="default" w:ascii="仿宋_GB2312" w:eastAsia="仿宋_GB2312"/>
                <w:sz w:val="24"/>
                <w:lang w:val="en-US" w:eastAsia="zh-CN"/>
              </w:rPr>
              <w:t>6.</w:t>
            </w:r>
            <w:r>
              <w:rPr>
                <w:rFonts w:hint="eastAsia" w:ascii="仿宋_GB2312" w:eastAsia="仿宋_GB2312"/>
                <w:sz w:val="24"/>
              </w:rPr>
              <w:t>具备较强的组织协调能力，能有效统筹各项工作，具有良好的沟通能力，能与各部门及外部单位有效沟通，工作细致严谨，具备较强的问题分析与解决能力</w:t>
            </w:r>
            <w:r>
              <w:rPr>
                <w:rFonts w:hint="eastAsia" w:ascii="仿宋_GB2312" w:eastAsia="仿宋_GB2312"/>
                <w:sz w:val="24"/>
                <w:lang w:eastAsia="zh-CN"/>
              </w:rPr>
              <w:t>；</w:t>
            </w:r>
          </w:p>
          <w:p w14:paraId="32B267E4">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p>
        </w:tc>
      </w:tr>
    </w:tbl>
    <w:p w14:paraId="235D0C84">
      <w:pPr>
        <w:jc w:val="center"/>
        <w:rPr>
          <w:rFonts w:hint="eastAsia" w:ascii="仿宋_GB2312" w:hAnsi="仿宋_GB2312" w:eastAsia="仿宋_GB2312" w:cs="仿宋_GB2312"/>
          <w:b/>
          <w:bCs/>
          <w:sz w:val="32"/>
          <w:szCs w:val="32"/>
          <w:lang w:val="en-US" w:eastAsia="zh-CN"/>
        </w:rPr>
      </w:pPr>
    </w:p>
    <w:p w14:paraId="2666F33F">
      <w:pPr>
        <w:jc w:val="both"/>
        <w:rPr>
          <w:rFonts w:hint="eastAsia" w:ascii="仿宋_GB2312" w:hAnsi="仿宋_GB2312" w:eastAsia="仿宋_GB2312" w:cs="仿宋_GB2312"/>
          <w:b/>
          <w:bCs/>
          <w:sz w:val="32"/>
          <w:szCs w:val="32"/>
          <w:lang w:val="en-US" w:eastAsia="zh-CN"/>
        </w:rPr>
      </w:pPr>
    </w:p>
    <w:p w14:paraId="4F8CC1E1">
      <w:pPr>
        <w:jc w:val="center"/>
        <w:rPr>
          <w:rFonts w:hint="eastAsia" w:ascii="仿宋_GB2312" w:hAnsi="仿宋_GB2312" w:eastAsia="仿宋_GB2312" w:cs="仿宋_GB2312"/>
          <w:b/>
          <w:bCs/>
          <w:sz w:val="32"/>
          <w:szCs w:val="32"/>
          <w:lang w:val="en-US" w:eastAsia="zh-CN"/>
        </w:rPr>
      </w:pPr>
    </w:p>
    <w:p w14:paraId="3F53B769">
      <w:pPr>
        <w:jc w:val="center"/>
      </w:pPr>
      <w:r>
        <w:rPr>
          <w:rFonts w:hint="eastAsia" w:ascii="仿宋_GB2312" w:hAnsi="仿宋_GB2312" w:eastAsia="仿宋_GB2312" w:cs="仿宋_GB2312"/>
          <w:b/>
          <w:bCs/>
          <w:sz w:val="32"/>
          <w:szCs w:val="32"/>
          <w:lang w:val="en-US" w:eastAsia="zh-CN"/>
        </w:rPr>
        <w:t>石河子国际会展中心招聘岗位职责及任职要求</w:t>
      </w:r>
    </w:p>
    <w:p w14:paraId="7DAF7312">
      <w:pPr>
        <w:jc w:val="both"/>
        <w:rPr>
          <w:rFonts w:hint="eastAsia" w:ascii="仿宋_GB2312" w:hAnsi="仿宋_GB2312" w:eastAsia="仿宋_GB2312" w:cs="仿宋_GB2312"/>
          <w:b/>
          <w:bCs/>
          <w:sz w:val="32"/>
          <w:szCs w:val="32"/>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03"/>
        <w:gridCol w:w="1159"/>
        <w:gridCol w:w="3682"/>
        <w:gridCol w:w="3654"/>
      </w:tblGrid>
      <w:tr w14:paraId="1408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455B957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03" w:type="dxa"/>
            <w:shd w:val="clear" w:color="auto" w:fill="auto"/>
            <w:noWrap/>
            <w:vAlign w:val="center"/>
          </w:tcPr>
          <w:p w14:paraId="7E27C23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59" w:type="dxa"/>
            <w:shd w:val="clear" w:color="auto" w:fill="auto"/>
            <w:noWrap/>
            <w:vAlign w:val="center"/>
          </w:tcPr>
          <w:p w14:paraId="507F8B1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82" w:type="dxa"/>
            <w:shd w:val="clear" w:color="auto" w:fill="auto"/>
            <w:vAlign w:val="center"/>
          </w:tcPr>
          <w:p w14:paraId="4F86C3B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51D35DB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695D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3" w:hRule="atLeast"/>
        </w:trPr>
        <w:tc>
          <w:tcPr>
            <w:tcW w:w="688" w:type="dxa"/>
            <w:shd w:val="clear" w:color="auto" w:fill="auto"/>
            <w:noWrap/>
            <w:vAlign w:val="center"/>
          </w:tcPr>
          <w:p w14:paraId="62100EDD">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14</w:t>
            </w:r>
          </w:p>
        </w:tc>
        <w:tc>
          <w:tcPr>
            <w:tcW w:w="1803" w:type="dxa"/>
            <w:shd w:val="clear" w:color="auto" w:fill="auto"/>
            <w:noWrap/>
            <w:vAlign w:val="center"/>
          </w:tcPr>
          <w:p w14:paraId="08DFFF2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采购专员</w:t>
            </w:r>
          </w:p>
        </w:tc>
        <w:tc>
          <w:tcPr>
            <w:tcW w:w="1159" w:type="dxa"/>
            <w:shd w:val="clear" w:color="auto" w:fill="auto"/>
            <w:noWrap/>
            <w:vAlign w:val="center"/>
          </w:tcPr>
          <w:p w14:paraId="4DFD45A8">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4371E002">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协助采购经理完成印刷品、办公用品、服装、餐厅用具、鲜花、一般设备、五金设备、电器、零配件等物资的采购工作，并配合工程部做好各阶段的装修改造工作。</w:t>
            </w:r>
          </w:p>
          <w:p w14:paraId="13B76CB1">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2.</w:t>
            </w:r>
            <w:r>
              <w:rPr>
                <w:rFonts w:hint="eastAsia" w:ascii="仿宋_GB2312" w:hAnsi="宋体" w:eastAsia="仿宋_GB2312"/>
                <w:bCs/>
                <w:sz w:val="24"/>
              </w:rPr>
              <w:t>依据批准后的有效采购订单实施购买；</w:t>
            </w:r>
          </w:p>
          <w:p w14:paraId="19637995">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保存采购工作的必要原始记录，做好统计，定期上报；</w:t>
            </w:r>
          </w:p>
          <w:p w14:paraId="7A640881">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做好物品采购工作的资料管理和统计工作；</w:t>
            </w:r>
          </w:p>
          <w:p w14:paraId="4C8AEF71">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认真核实各部门的采购申请单，根据采购申请单和库存情况审核采购计划，防止物资积压；</w:t>
            </w:r>
          </w:p>
          <w:p w14:paraId="237FC5D4">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6.</w:t>
            </w:r>
            <w:r>
              <w:rPr>
                <w:rFonts w:hint="eastAsia" w:ascii="仿宋_GB2312" w:hAnsi="宋体" w:eastAsia="仿宋_GB2312"/>
                <w:bCs/>
                <w:sz w:val="24"/>
              </w:rPr>
              <w:t>协助对供应商的食品、饮料的商标、包装、各种许可证号、标签标准化及卫生保鲜要求等进行检查，防止假冒伪劣商品流入企业；</w:t>
            </w:r>
          </w:p>
        </w:tc>
        <w:tc>
          <w:tcPr>
            <w:tcW w:w="3654" w:type="dxa"/>
            <w:shd w:val="clear" w:color="auto" w:fill="auto"/>
            <w:vAlign w:val="center"/>
          </w:tcPr>
          <w:p w14:paraId="6558A742">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全日制大专及以上学历；</w:t>
            </w:r>
          </w:p>
          <w:p w14:paraId="6911DC84">
            <w:pPr>
              <w:pStyle w:val="7"/>
              <w:numPr>
                <w:ilvl w:val="0"/>
                <w:numId w:val="0"/>
              </w:numPr>
              <w:ind w:leftChars="0"/>
              <w:rPr>
                <w:rFonts w:hint="eastAsia" w:ascii="仿宋_GB2312" w:hAnsi="宋体" w:eastAsia="仿宋_GB2312"/>
                <w:bCs/>
                <w:sz w:val="24"/>
              </w:rPr>
            </w:pPr>
            <w:r>
              <w:rPr>
                <w:rFonts w:hint="eastAsia" w:ascii="仿宋_GB2312" w:hAnsi="宋体" w:eastAsia="仿宋_GB2312" w:cstheme="minorBidi"/>
                <w:bCs/>
                <w:kern w:val="2"/>
                <w:sz w:val="24"/>
                <w:szCs w:val="22"/>
                <w:lang w:val="en-US" w:eastAsia="zh-CN" w:bidi="ar-SA"/>
              </w:rPr>
              <w:t>2.</w:t>
            </w:r>
            <w:r>
              <w:rPr>
                <w:rFonts w:hint="eastAsia" w:ascii="仿宋_GB2312" w:hAnsi="宋体" w:eastAsia="仿宋_GB2312"/>
                <w:bCs/>
                <w:sz w:val="24"/>
              </w:rPr>
              <w:t>25-40周岁；</w:t>
            </w:r>
          </w:p>
          <w:p w14:paraId="719CB776">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具有一年以上公司采购或相关采购经历，熟悉市场各类产品的价格信息；</w:t>
            </w:r>
          </w:p>
          <w:p w14:paraId="014F65EB">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4.</w:t>
            </w:r>
            <w:r>
              <w:rPr>
                <w:rFonts w:hint="eastAsia" w:ascii="仿宋_GB2312" w:hAnsi="宋体" w:eastAsia="仿宋_GB2312"/>
                <w:bCs/>
                <w:sz w:val="24"/>
              </w:rPr>
              <w:t>熟练使用办公软件及大型会展中心/国际联号品牌酒店专业采购系统；</w:t>
            </w:r>
          </w:p>
          <w:p w14:paraId="3DD5F81E">
            <w:pPr>
              <w:pStyle w:val="7"/>
              <w:numPr>
                <w:ilvl w:val="0"/>
                <w:numId w:val="0"/>
              </w:numPr>
              <w:ind w:leftChars="0"/>
              <w:rPr>
                <w:rFonts w:hint="eastAsia" w:ascii="仿宋_GB2312" w:hAnsi="宋体"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归档财务部文档及合同的归档工作。确保工作细致、严谨、热情、责任感和职业操守；</w:t>
            </w:r>
          </w:p>
          <w:p w14:paraId="5270E546">
            <w:pPr>
              <w:keepNext w:val="0"/>
              <w:keepLines w:val="0"/>
              <w:widowControl/>
              <w:numPr>
                <w:ilvl w:val="0"/>
                <w:numId w:val="0"/>
              </w:numPr>
              <w:suppressLineNumbers w:val="0"/>
              <w:snapToGrid w:val="0"/>
              <w:ind w:leftChars="0"/>
              <w:jc w:val="both"/>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sz w:val="24"/>
                <w:lang w:val="en-US" w:eastAsia="zh-CN"/>
              </w:rPr>
              <w:t>6.</w:t>
            </w:r>
            <w:r>
              <w:rPr>
                <w:rFonts w:hint="eastAsia" w:ascii="仿宋_GB2312" w:hAnsi="宋体" w:eastAsia="仿宋_GB2312"/>
                <w:bCs/>
                <w:sz w:val="24"/>
              </w:rPr>
              <w:t>良好的中文书写和口头表达能力，优秀的沟通、分析能力，对公司忠诚度高</w:t>
            </w:r>
            <w:r>
              <w:rPr>
                <w:rFonts w:hint="eastAsia" w:ascii="仿宋_GB2312" w:hAnsi="宋体" w:eastAsia="仿宋_GB2312"/>
                <w:bCs/>
                <w:sz w:val="24"/>
                <w:lang w:eastAsia="zh-CN"/>
              </w:rPr>
              <w:t>。</w:t>
            </w:r>
          </w:p>
        </w:tc>
      </w:tr>
      <w:tr w14:paraId="1C38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628" w:hRule="atLeast"/>
        </w:trPr>
        <w:tc>
          <w:tcPr>
            <w:tcW w:w="688" w:type="dxa"/>
            <w:shd w:val="clear" w:color="auto" w:fill="auto"/>
            <w:noWrap/>
            <w:vAlign w:val="center"/>
          </w:tcPr>
          <w:p w14:paraId="4801623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15</w:t>
            </w:r>
          </w:p>
        </w:tc>
        <w:tc>
          <w:tcPr>
            <w:tcW w:w="1803" w:type="dxa"/>
            <w:shd w:val="clear" w:color="auto" w:fill="auto"/>
            <w:noWrap/>
            <w:vAlign w:val="center"/>
          </w:tcPr>
          <w:p w14:paraId="2970169E">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应</w:t>
            </w:r>
            <w:r>
              <w:rPr>
                <w:rFonts w:hint="eastAsia" w:ascii="仿宋_GB2312" w:eastAsia="仿宋_GB2312" w:cs="仿宋_GB2312"/>
                <w:sz w:val="24"/>
                <w:szCs w:val="24"/>
                <w:lang w:val="en-US" w:eastAsia="zh-CN"/>
              </w:rPr>
              <w:t>付</w:t>
            </w:r>
            <w:r>
              <w:rPr>
                <w:rFonts w:hint="eastAsia" w:ascii="仿宋_GB2312" w:eastAsia="仿宋_GB2312" w:cs="仿宋_GB2312"/>
                <w:sz w:val="24"/>
                <w:szCs w:val="24"/>
              </w:rPr>
              <w:t>主管兼薪酬</w:t>
            </w:r>
          </w:p>
        </w:tc>
        <w:tc>
          <w:tcPr>
            <w:tcW w:w="1159" w:type="dxa"/>
            <w:shd w:val="clear" w:color="auto" w:fill="auto"/>
            <w:noWrap/>
            <w:vAlign w:val="center"/>
          </w:tcPr>
          <w:p w14:paraId="4551E34D">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265F6921">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建立完善公司供应商信用及应付账款管理制度，审核供应商准入资质，制定合理的付款周期、结算规则，从源头管控应付合规风险；</w:t>
            </w:r>
          </w:p>
          <w:p w14:paraId="6FFE136C">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负责应付账款全流程管理，审核采购申请、入库验收单、供应商发票等原始凭证的真实性、合规性、一致性，核查应付账款入账准确性，监控应付余额合理性，杜绝重复挂账、错记漏记问题；</w:t>
            </w:r>
          </w:p>
          <w:p w14:paraId="437F0F1B">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每日审核应付账款挂账明细，核对供应商供货、合作方服务账单，跟进异常应付账款的核实与账务调整；</w:t>
            </w:r>
          </w:p>
          <w:p w14:paraId="0EEFA560">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编制应付账款明细报表、账龄分析报表，结合公司资金情况合理编排付款计划，上报管理层审批，既避免逾期付款影响企业信用，又统筹提升资金使用效率；</w:t>
            </w:r>
          </w:p>
          <w:p w14:paraId="7D348D26">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办理员工个人所得税申报、缴纳及年度汇算清缴工作</w:t>
            </w:r>
            <w:r>
              <w:rPr>
                <w:rFonts w:hint="eastAsia" w:ascii="仿宋_GB2312" w:eastAsia="仿宋_GB2312"/>
                <w:color w:val="000000" w:themeColor="text1"/>
                <w:sz w:val="24"/>
                <w:lang w:eastAsia="zh-CN"/>
                <w14:textFill>
                  <w14:solidFill>
                    <w14:schemeClr w14:val="tx1"/>
                  </w14:solidFill>
                </w14:textFill>
              </w:rPr>
              <w:t>；</w:t>
            </w:r>
          </w:p>
        </w:tc>
        <w:tc>
          <w:tcPr>
            <w:tcW w:w="3654" w:type="dxa"/>
            <w:shd w:val="clear" w:color="auto" w:fill="auto"/>
            <w:noWrap/>
            <w:vAlign w:val="center"/>
          </w:tcPr>
          <w:p w14:paraId="1EAA669F">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全日制本科及以上学历；财务相关专业及初级会计及以上财务相关等级证书；</w:t>
            </w:r>
          </w:p>
          <w:p w14:paraId="794F458F">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25-40周岁；</w:t>
            </w:r>
          </w:p>
          <w:p w14:paraId="0BBC89FD">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3年以上应付账款管理或薪酬核算工作经验，熟悉酒店、会议会展或旅游行业财务流程者优先；</w:t>
            </w:r>
          </w:p>
          <w:p w14:paraId="23B04814">
            <w:pPr>
              <w:pStyle w:val="7"/>
              <w:numPr>
                <w:ilvl w:val="0"/>
                <w:numId w:val="0"/>
              </w:numPr>
              <w:ind w:leftChars="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掌握应付账款管理、薪酬核算专业知识，熟悉国家财务法规、税收政策及劳动法律法规，熟练使用财务软件（如Opera、用友等）及办公软件；</w:t>
            </w:r>
          </w:p>
          <w:p w14:paraId="21C3EECD">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eastAsia="仿宋_GB2312"/>
                <w:color w:val="000000" w:themeColor="text1"/>
                <w:sz w:val="24"/>
                <w14:textFill>
                  <w14:solidFill>
                    <w14:schemeClr w14:val="tx1"/>
                  </w14:solidFill>
                </w14:textFill>
              </w:rPr>
              <w:t>具备良好的数据分析能力，能独立编制各类财务报表，具备一定的抗压能力，能够应对繁琐的日常工作，严格遵守公司规章制度，保守公司财务及员工隐私机密</w:t>
            </w:r>
            <w:r>
              <w:rPr>
                <w:rFonts w:hint="eastAsia" w:ascii="仿宋_GB2312" w:eastAsia="仿宋_GB2312"/>
                <w:color w:val="000000" w:themeColor="text1"/>
                <w:sz w:val="24"/>
                <w:lang w:eastAsia="zh-CN"/>
                <w14:textFill>
                  <w14:solidFill>
                    <w14:schemeClr w14:val="tx1"/>
                  </w14:solidFill>
                </w14:textFill>
              </w:rPr>
              <w:t>。</w:t>
            </w:r>
          </w:p>
        </w:tc>
      </w:tr>
    </w:tbl>
    <w:p w14:paraId="42AD55D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382D4E1D"/>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03"/>
        <w:gridCol w:w="1159"/>
        <w:gridCol w:w="3682"/>
        <w:gridCol w:w="3654"/>
      </w:tblGrid>
      <w:tr w14:paraId="382F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6A80C65F">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03" w:type="dxa"/>
            <w:shd w:val="clear" w:color="auto" w:fill="auto"/>
            <w:noWrap/>
            <w:vAlign w:val="center"/>
          </w:tcPr>
          <w:p w14:paraId="2C25BA6F">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59" w:type="dxa"/>
            <w:shd w:val="clear" w:color="auto" w:fill="auto"/>
            <w:noWrap/>
            <w:vAlign w:val="center"/>
          </w:tcPr>
          <w:p w14:paraId="5096C10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82" w:type="dxa"/>
            <w:shd w:val="clear" w:color="auto" w:fill="auto"/>
            <w:vAlign w:val="center"/>
          </w:tcPr>
          <w:p w14:paraId="20393BCD">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4E8905C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5D45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6" w:hRule="atLeast"/>
        </w:trPr>
        <w:tc>
          <w:tcPr>
            <w:tcW w:w="688" w:type="dxa"/>
            <w:shd w:val="clear" w:color="auto" w:fill="auto"/>
            <w:noWrap/>
            <w:vAlign w:val="center"/>
          </w:tcPr>
          <w:p w14:paraId="43DF5958">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16</w:t>
            </w:r>
          </w:p>
        </w:tc>
        <w:tc>
          <w:tcPr>
            <w:tcW w:w="1803" w:type="dxa"/>
            <w:shd w:val="clear" w:color="auto" w:fill="auto"/>
            <w:noWrap/>
            <w:vAlign w:val="center"/>
          </w:tcPr>
          <w:p w14:paraId="7B47F0D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运营服务经理</w:t>
            </w:r>
          </w:p>
        </w:tc>
        <w:tc>
          <w:tcPr>
            <w:tcW w:w="1159" w:type="dxa"/>
            <w:shd w:val="clear" w:color="auto" w:fill="auto"/>
            <w:noWrap/>
            <w:vAlign w:val="center"/>
          </w:tcPr>
          <w:p w14:paraId="1374D739">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1C65198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负责现场服务团队的日常管理，安排工作任务并监督执行；</w:t>
            </w:r>
          </w:p>
          <w:p w14:paraId="5716ED4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处理现场突发问题，及时上报并协助解决，确保展会顺利进行；</w:t>
            </w:r>
          </w:p>
          <w:p w14:paraId="259A5CBF">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检查现场服务质量，收集客户反馈，及时调整服务策略；</w:t>
            </w:r>
          </w:p>
          <w:p w14:paraId="468291C4">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cstheme="minorBidi"/>
                <w:bCs/>
                <w:color w:val="000000" w:themeColor="text1"/>
                <w:kern w:val="2"/>
                <w:sz w:val="24"/>
                <w:szCs w:val="22"/>
                <w:lang w:val="en-US" w:eastAsia="zh-CN" w:bidi="ar-SA"/>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协助运营服务经理进行团队招聘与培训，提升团队专业能力；</w:t>
            </w:r>
          </w:p>
          <w:p w14:paraId="1A1EEAC4">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cstheme="minorBidi"/>
                <w:bCs/>
                <w:color w:val="000000" w:themeColor="text1"/>
                <w:kern w:val="2"/>
                <w:sz w:val="24"/>
                <w:szCs w:val="22"/>
                <w:lang w:val="en-US" w:eastAsia="zh-CN" w:bidi="ar-SA"/>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负责展会运营数据的统计与整理，包括参展商数量、观众流量、服务满意度等；</w:t>
            </w:r>
          </w:p>
          <w:p w14:paraId="2F211D86">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cstheme="minorBidi"/>
                <w:bCs/>
                <w:color w:val="000000" w:themeColor="text1"/>
                <w:kern w:val="2"/>
                <w:sz w:val="24"/>
                <w:szCs w:val="22"/>
                <w:lang w:val="en-US" w:eastAsia="zh-CN" w:bidi="ar-SA"/>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分析运营数据，发现问题并提出改进建议；</w:t>
            </w:r>
          </w:p>
          <w:p w14:paraId="22ACCF2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cstheme="minorBidi"/>
                <w:bCs/>
                <w:color w:val="000000" w:themeColor="text1"/>
                <w:kern w:val="2"/>
                <w:sz w:val="24"/>
                <w:szCs w:val="22"/>
                <w:lang w:val="en-US" w:eastAsia="zh-CN" w:bidi="ar-SA"/>
                <w14:textFill>
                  <w14:solidFill>
                    <w14:schemeClr w14:val="tx1"/>
                  </w14:solidFill>
                </w14:textFill>
              </w:rPr>
              <w:t>6.</w:t>
            </w:r>
            <w:r>
              <w:rPr>
                <w:rFonts w:hint="eastAsia" w:ascii="仿宋_GB2312" w:hAnsi="宋体" w:eastAsia="仿宋_GB2312"/>
                <w:bCs/>
                <w:color w:val="000000" w:themeColor="text1"/>
                <w:sz w:val="24"/>
                <w14:textFill>
                  <w14:solidFill>
                    <w14:schemeClr w14:val="tx1"/>
                  </w14:solidFill>
                </w14:textFill>
              </w:rPr>
              <w:t>协助运营服务经理制定运营服务方案与流程优化；</w:t>
            </w:r>
          </w:p>
          <w:p w14:paraId="2198560A">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w:t>
            </w:r>
            <w:r>
              <w:rPr>
                <w:rFonts w:hint="eastAsia" w:ascii="仿宋_GB2312" w:hAnsi="宋体" w:eastAsia="仿宋_GB2312"/>
                <w:bCs/>
                <w:color w:val="000000" w:themeColor="text1"/>
                <w:sz w:val="24"/>
                <w14:textFill>
                  <w14:solidFill>
                    <w14:schemeClr w14:val="tx1"/>
                  </w14:solidFill>
                </w14:textFill>
              </w:rPr>
              <w:t>协调展会现场各环节工作，包括展位搭建、设备调试、餐饮服务等；</w:t>
            </w:r>
          </w:p>
        </w:tc>
        <w:tc>
          <w:tcPr>
            <w:tcW w:w="3654" w:type="dxa"/>
            <w:shd w:val="clear" w:color="auto" w:fill="auto"/>
            <w:vAlign w:val="center"/>
          </w:tcPr>
          <w:p w14:paraId="074026EC">
            <w:pPr>
              <w:keepNext w:val="0"/>
              <w:keepLines w:val="0"/>
              <w:widowControl/>
              <w:suppressLineNumbers w:val="0"/>
              <w:snapToGrid w:val="0"/>
              <w:jc w:val="both"/>
              <w:textAlignment w:val="center"/>
              <w:rPr>
                <w:rFonts w:hint="eastAsia" w:ascii="仿宋_GB2312" w:hAnsi="宋体" w:eastAsia="仿宋_GB2312"/>
                <w:bCs/>
                <w:sz w:val="24"/>
                <w:lang w:val="en-US" w:eastAsia="zh-CN"/>
              </w:rPr>
            </w:pPr>
            <w:r>
              <w:rPr>
                <w:rFonts w:hint="eastAsia" w:ascii="仿宋_GB2312" w:hAnsi="宋体" w:eastAsia="仿宋_GB2312"/>
                <w:bCs/>
                <w:sz w:val="24"/>
                <w:lang w:val="en-US" w:eastAsia="zh-CN"/>
              </w:rPr>
              <w:t>1.全日制本科及以上学历，酒店管理、工商管理、市场营销相关专业；</w:t>
            </w:r>
          </w:p>
          <w:p w14:paraId="70296C35">
            <w:pPr>
              <w:keepNext w:val="0"/>
              <w:keepLines w:val="0"/>
              <w:widowControl/>
              <w:suppressLineNumbers w:val="0"/>
              <w:snapToGrid w:val="0"/>
              <w:jc w:val="both"/>
              <w:textAlignment w:val="center"/>
              <w:rPr>
                <w:rFonts w:hint="eastAsia" w:ascii="仿宋_GB2312" w:hAnsi="宋体" w:eastAsia="仿宋_GB2312"/>
                <w:bCs/>
                <w:sz w:val="24"/>
                <w:lang w:val="en-US" w:eastAsia="zh-CN"/>
              </w:rPr>
            </w:pPr>
            <w:r>
              <w:rPr>
                <w:rFonts w:hint="eastAsia" w:ascii="仿宋_GB2312" w:hAnsi="宋体" w:eastAsia="仿宋_GB2312"/>
                <w:bCs/>
                <w:sz w:val="24"/>
                <w:lang w:val="en-US" w:eastAsia="zh-CN"/>
              </w:rPr>
              <w:t>2.25-45周岁；</w:t>
            </w:r>
          </w:p>
          <w:p w14:paraId="59DB495D">
            <w:pPr>
              <w:keepNext w:val="0"/>
              <w:keepLines w:val="0"/>
              <w:widowControl/>
              <w:suppressLineNumbers w:val="0"/>
              <w:snapToGrid w:val="0"/>
              <w:jc w:val="both"/>
              <w:textAlignment w:val="center"/>
              <w:rPr>
                <w:rFonts w:hint="eastAsia" w:ascii="仿宋_GB2312" w:hAnsi="宋体" w:eastAsia="仿宋_GB2312"/>
                <w:bCs/>
                <w:sz w:val="24"/>
                <w:lang w:val="en-US" w:eastAsia="zh-CN"/>
              </w:rPr>
            </w:pPr>
            <w:r>
              <w:rPr>
                <w:rFonts w:hint="eastAsia" w:ascii="仿宋_GB2312" w:hAnsi="宋体" w:eastAsia="仿宋_GB2312"/>
                <w:bCs/>
                <w:sz w:val="24"/>
                <w:lang w:val="en-US" w:eastAsia="zh-CN"/>
              </w:rPr>
              <w:t>3.5年以上会展运营管理经验，3年以上团队管理经验；</w:t>
            </w:r>
          </w:p>
          <w:p w14:paraId="2EF71409">
            <w:pPr>
              <w:keepNext w:val="0"/>
              <w:keepLines w:val="0"/>
              <w:widowControl/>
              <w:suppressLineNumbers w:val="0"/>
              <w:snapToGrid w:val="0"/>
              <w:jc w:val="both"/>
              <w:textAlignment w:val="center"/>
              <w:rPr>
                <w:rFonts w:hint="eastAsia" w:ascii="仿宋_GB2312" w:hAnsi="宋体" w:eastAsia="仿宋_GB2312"/>
                <w:bCs/>
                <w:sz w:val="24"/>
                <w:lang w:val="en-US" w:eastAsia="zh-CN"/>
              </w:rPr>
            </w:pPr>
            <w:r>
              <w:rPr>
                <w:rFonts w:hint="eastAsia" w:ascii="仿宋_GB2312" w:hAnsi="宋体" w:eastAsia="仿宋_GB2312"/>
                <w:bCs/>
                <w:sz w:val="24"/>
                <w:lang w:val="en-US" w:eastAsia="zh-CN"/>
              </w:rPr>
              <w:t>4.熟悉会展运营全流程，掌握客户关系管理、团队管理知识；</w:t>
            </w:r>
          </w:p>
          <w:p w14:paraId="320FB3FF">
            <w:pPr>
              <w:keepNext w:val="0"/>
              <w:keepLines w:val="0"/>
              <w:widowControl/>
              <w:suppressLineNumbers w:val="0"/>
              <w:snapToGrid w:val="0"/>
              <w:jc w:val="both"/>
              <w:textAlignment w:val="center"/>
              <w:rPr>
                <w:rFonts w:hint="eastAsia" w:ascii="仿宋_GB2312" w:hAnsi="宋体" w:eastAsia="仿宋_GB2312"/>
                <w:bCs/>
                <w:sz w:val="24"/>
                <w:lang w:val="en-US" w:eastAsia="zh-CN"/>
              </w:rPr>
            </w:pPr>
            <w:r>
              <w:rPr>
                <w:rFonts w:hint="eastAsia" w:ascii="仿宋_GB2312" w:hAnsi="宋体" w:eastAsia="仿宋_GB2312"/>
                <w:bCs/>
                <w:sz w:val="24"/>
                <w:lang w:val="en-US" w:eastAsia="zh-CN"/>
              </w:rPr>
              <w:t>5.素质能力：具备较强的组织协调能力、沟通能力与问题解决能力，具有高度的责任心与服务意识；</w:t>
            </w:r>
          </w:p>
          <w:p w14:paraId="369A653C">
            <w:pPr>
              <w:keepNext w:val="0"/>
              <w:keepLines w:val="0"/>
              <w:widowControl/>
              <w:suppressLineNumbers w:val="0"/>
              <w:snapToGrid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bCs/>
                <w:sz w:val="24"/>
                <w:lang w:val="en-US" w:eastAsia="zh-CN"/>
              </w:rPr>
              <w:t>6.</w:t>
            </w:r>
            <w:r>
              <w:rPr>
                <w:rFonts w:hint="eastAsia" w:ascii="仿宋_GB2312" w:hAnsi="宋体" w:eastAsia="仿宋_GB2312"/>
                <w:bCs/>
                <w:sz w:val="24"/>
              </w:rPr>
              <w:t>良好的英语和普通话书写和表达能力，对公司忠诚度高。</w:t>
            </w:r>
          </w:p>
        </w:tc>
      </w:tr>
      <w:tr w14:paraId="7EDE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8" w:hRule="atLeast"/>
        </w:trPr>
        <w:tc>
          <w:tcPr>
            <w:tcW w:w="688" w:type="dxa"/>
            <w:shd w:val="clear" w:color="auto" w:fill="auto"/>
            <w:noWrap/>
            <w:vAlign w:val="center"/>
          </w:tcPr>
          <w:p w14:paraId="14B6EDD9">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17</w:t>
            </w:r>
          </w:p>
        </w:tc>
        <w:tc>
          <w:tcPr>
            <w:tcW w:w="1803" w:type="dxa"/>
            <w:shd w:val="clear" w:color="auto" w:fill="auto"/>
            <w:noWrap/>
            <w:vAlign w:val="center"/>
          </w:tcPr>
          <w:p w14:paraId="061BBCAC">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运营服务主管</w:t>
            </w:r>
          </w:p>
        </w:tc>
        <w:tc>
          <w:tcPr>
            <w:tcW w:w="1159" w:type="dxa"/>
            <w:shd w:val="clear" w:color="auto" w:fill="auto"/>
            <w:noWrap/>
            <w:vAlign w:val="center"/>
          </w:tcPr>
          <w:p w14:paraId="5B9D565C">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682" w:type="dxa"/>
            <w:shd w:val="clear" w:color="auto" w:fill="auto"/>
            <w:noWrap/>
            <w:vAlign w:val="center"/>
          </w:tcPr>
          <w:p w14:paraId="64E4B629">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cstheme="minorBidi"/>
                <w:bCs/>
                <w:kern w:val="2"/>
                <w:sz w:val="24"/>
                <w:szCs w:val="24"/>
                <w:lang w:val="en-US" w:eastAsia="zh-CN" w:bidi="ar-SA"/>
              </w:rPr>
              <w:t>1.</w:t>
            </w:r>
            <w:r>
              <w:rPr>
                <w:rFonts w:hint="eastAsia" w:ascii="仿宋_GB2312" w:hAnsi="宋体" w:eastAsia="仿宋_GB2312"/>
                <w:bCs/>
                <w:color w:val="000000" w:themeColor="text1"/>
                <w:sz w:val="24"/>
                <w14:textFill>
                  <w14:solidFill>
                    <w14:schemeClr w14:val="tx1"/>
                  </w14:solidFill>
                </w14:textFill>
              </w:rPr>
              <w:t>负责管理现场服务人员，协调各环节工作，包括展位搭建、设备调试、餐饮服务等；</w:t>
            </w:r>
          </w:p>
          <w:p w14:paraId="2E4382B1">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协助处理现场突发问题，及时上报并协助解决，确保展会顺利进行；</w:t>
            </w:r>
          </w:p>
          <w:p w14:paraId="59444BA1">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检查现场服务质量，收集客户反馈，及时调整服务策略；</w:t>
            </w:r>
          </w:p>
          <w:p w14:paraId="356B0D29">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协助收集客户需求，反馈给相关部门，推动服务改进；</w:t>
            </w:r>
          </w:p>
          <w:p w14:paraId="0B303A84">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参与客户回访工作，维护良好客户关系；</w:t>
            </w:r>
          </w:p>
          <w:p w14:paraId="2393E325">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w:t>
            </w:r>
            <w:r>
              <w:rPr>
                <w:rFonts w:hint="eastAsia" w:ascii="仿宋_GB2312" w:hAnsi="宋体" w:eastAsia="仿宋_GB2312"/>
                <w:bCs/>
                <w:color w:val="000000" w:themeColor="text1"/>
                <w:sz w:val="24"/>
                <w14:textFill>
                  <w14:solidFill>
                    <w14:schemeClr w14:val="tx1"/>
                  </w14:solidFill>
                </w14:textFill>
              </w:rPr>
              <w:t>协助组织团队内部学习与交流，分享服务经验与技巧；</w:t>
            </w:r>
          </w:p>
          <w:p w14:paraId="364CFE7F">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w:t>
            </w:r>
            <w:r>
              <w:rPr>
                <w:rFonts w:hint="eastAsia" w:ascii="仿宋_GB2312" w:hAnsi="宋体" w:eastAsia="仿宋_GB2312"/>
                <w:bCs/>
                <w:color w:val="000000" w:themeColor="text1"/>
                <w:sz w:val="24"/>
                <w14:textFill>
                  <w14:solidFill>
                    <w14:schemeClr w14:val="tx1"/>
                  </w14:solidFill>
                </w14:textFill>
              </w:rPr>
              <w:t>监督团队成员工作表现，进行绩效考核与反馈；</w:t>
            </w:r>
          </w:p>
          <w:p w14:paraId="16312978">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w:t>
            </w:r>
            <w:r>
              <w:rPr>
                <w:rFonts w:hint="eastAsia" w:ascii="仿宋_GB2312" w:hAnsi="宋体" w:eastAsia="仿宋_GB2312"/>
                <w:bCs/>
                <w:color w:val="000000" w:themeColor="text1"/>
                <w:sz w:val="24"/>
                <w14:textFill>
                  <w14:solidFill>
                    <w14:schemeClr w14:val="tx1"/>
                  </w14:solidFill>
                </w14:textFill>
              </w:rPr>
              <w:t>营造积极工作氛围，提高团队工作效率与凝聚力；</w:t>
            </w:r>
          </w:p>
          <w:p w14:paraId="68CCF834">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9.</w:t>
            </w:r>
            <w:r>
              <w:rPr>
                <w:rFonts w:hint="eastAsia" w:ascii="仿宋_GB2312" w:hAnsi="宋体" w:eastAsia="仿宋_GB2312"/>
                <w:bCs/>
                <w:color w:val="000000" w:themeColor="text1"/>
                <w:sz w:val="24"/>
                <w14:textFill>
                  <w14:solidFill>
                    <w14:schemeClr w14:val="tx1"/>
                  </w14:solidFill>
                </w14:textFill>
              </w:rPr>
              <w:t>协助开展运营数据的统计与整理，包括参展商数量、观众流量、服务满意度等；</w:t>
            </w:r>
          </w:p>
          <w:p w14:paraId="67CBE3F0">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10.</w:t>
            </w:r>
            <w:r>
              <w:rPr>
                <w:rFonts w:hint="eastAsia" w:ascii="仿宋_GB2312" w:hAnsi="宋体" w:eastAsia="仿宋_GB2312"/>
                <w:bCs/>
                <w:color w:val="000000" w:themeColor="text1"/>
                <w:sz w:val="24"/>
                <w14:textFill>
                  <w14:solidFill>
                    <w14:schemeClr w14:val="tx1"/>
                  </w14:solidFill>
                </w14:textFill>
              </w:rPr>
              <w:t>协助运营服务经理制定运营服务方案与流程优化；</w:t>
            </w:r>
          </w:p>
        </w:tc>
        <w:tc>
          <w:tcPr>
            <w:tcW w:w="3654" w:type="dxa"/>
            <w:shd w:val="clear" w:color="auto" w:fill="auto"/>
            <w:noWrap/>
            <w:vAlign w:val="center"/>
          </w:tcPr>
          <w:p w14:paraId="612041C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全日制本科及以上学历，会展管理、酒店管理等相关专业；</w:t>
            </w:r>
          </w:p>
          <w:p w14:paraId="3E068AC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25-45周岁；</w:t>
            </w:r>
          </w:p>
          <w:p w14:paraId="3ADD2B0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1年以上会展运营服务经验；</w:t>
            </w:r>
          </w:p>
          <w:p w14:paraId="2698A7F8">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了解会展行业基本流程，掌握客户服务基本技巧；</w:t>
            </w:r>
          </w:p>
          <w:p w14:paraId="5A33508F">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具备良好的沟通能力、服务意识与团队合作精神，工作细致认真，有责任心；</w:t>
            </w:r>
          </w:p>
          <w:p w14:paraId="0B486E4A">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color w:val="000000" w:themeColor="text1"/>
                <w:sz w:val="24"/>
                <w14:textFill>
                  <w14:solidFill>
                    <w14:schemeClr w14:val="tx1"/>
                  </w14:solidFill>
                </w14:textFill>
              </w:rPr>
              <w:t>良好的英语和普通话书写和表达能力，对公司忠诚度高。</w:t>
            </w:r>
          </w:p>
        </w:tc>
      </w:tr>
    </w:tbl>
    <w:p w14:paraId="3DA28E3C">
      <w:pPr>
        <w:jc w:val="both"/>
        <w:rPr>
          <w:rFonts w:hint="eastAsia" w:ascii="仿宋_GB2312" w:hAnsi="仿宋_GB2312" w:eastAsia="仿宋_GB2312" w:cs="仿宋_GB2312"/>
          <w:b/>
          <w:bCs/>
          <w:sz w:val="32"/>
          <w:szCs w:val="32"/>
          <w:lang w:val="en-US" w:eastAsia="zh-CN"/>
        </w:rPr>
        <w:sectPr>
          <w:pgSz w:w="11906" w:h="16838"/>
          <w:pgMar w:top="567" w:right="283" w:bottom="567" w:left="283" w:header="851" w:footer="992" w:gutter="0"/>
          <w:cols w:space="425" w:num="1"/>
          <w:docGrid w:type="lines" w:linePitch="312" w:charSpace="0"/>
        </w:sectPr>
      </w:pPr>
    </w:p>
    <w:p w14:paraId="6A52CBE2">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6782A60D"/>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03"/>
        <w:gridCol w:w="1159"/>
        <w:gridCol w:w="3682"/>
        <w:gridCol w:w="3654"/>
      </w:tblGrid>
      <w:tr w14:paraId="36BA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732625FF">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03" w:type="dxa"/>
            <w:shd w:val="clear" w:color="auto" w:fill="auto"/>
            <w:noWrap/>
            <w:vAlign w:val="center"/>
          </w:tcPr>
          <w:p w14:paraId="7C49445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159" w:type="dxa"/>
            <w:shd w:val="clear" w:color="auto" w:fill="auto"/>
            <w:noWrap/>
            <w:vAlign w:val="center"/>
          </w:tcPr>
          <w:p w14:paraId="5C4E46B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682" w:type="dxa"/>
            <w:shd w:val="clear" w:color="auto" w:fill="auto"/>
            <w:vAlign w:val="center"/>
          </w:tcPr>
          <w:p w14:paraId="53DC125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2656398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6561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3" w:hRule="atLeast"/>
        </w:trPr>
        <w:tc>
          <w:tcPr>
            <w:tcW w:w="688" w:type="dxa"/>
            <w:shd w:val="clear" w:color="auto" w:fill="auto"/>
            <w:noWrap/>
            <w:vAlign w:val="center"/>
          </w:tcPr>
          <w:p w14:paraId="00E3D61F">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18</w:t>
            </w:r>
          </w:p>
        </w:tc>
        <w:tc>
          <w:tcPr>
            <w:tcW w:w="1803" w:type="dxa"/>
            <w:shd w:val="clear" w:color="auto" w:fill="auto"/>
            <w:noWrap/>
            <w:vAlign w:val="center"/>
          </w:tcPr>
          <w:p w14:paraId="6DEC0037">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运营服务员</w:t>
            </w:r>
          </w:p>
        </w:tc>
        <w:tc>
          <w:tcPr>
            <w:tcW w:w="1159" w:type="dxa"/>
            <w:shd w:val="clear" w:color="auto" w:fill="auto"/>
            <w:noWrap/>
            <w:vAlign w:val="center"/>
          </w:tcPr>
          <w:p w14:paraId="400BD2C2">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4</w:t>
            </w:r>
          </w:p>
        </w:tc>
        <w:tc>
          <w:tcPr>
            <w:tcW w:w="3682" w:type="dxa"/>
            <w:shd w:val="clear" w:color="auto" w:fill="auto"/>
            <w:noWrap/>
            <w:vAlign w:val="center"/>
          </w:tcPr>
          <w:p w14:paraId="201DB23D">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负责现场的基础服务工作，包括参展商报到、观众登记、咨询引导等；</w:t>
            </w:r>
          </w:p>
          <w:p w14:paraId="705F314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协助参展商进行展位布置与设备调试，提供必要的技术支持；</w:t>
            </w:r>
          </w:p>
          <w:p w14:paraId="7631B0D9">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维护展会现场秩序，处理突发情况，确保展会顺利进行；</w:t>
            </w:r>
          </w:p>
          <w:p w14:paraId="1B793C3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收集客户反馈意见，及时上报给上级领导；</w:t>
            </w:r>
          </w:p>
          <w:p w14:paraId="33B9729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解答参展商与观众的咨询，提供专业的信息服务；</w:t>
            </w:r>
          </w:p>
          <w:p w14:paraId="020E5EE7">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w:t>
            </w:r>
            <w:r>
              <w:rPr>
                <w:rFonts w:hint="eastAsia" w:ascii="仿宋_GB2312" w:hAnsi="宋体" w:eastAsia="仿宋_GB2312"/>
                <w:bCs/>
                <w:color w:val="000000" w:themeColor="text1"/>
                <w:sz w:val="24"/>
                <w14:textFill>
                  <w14:solidFill>
                    <w14:schemeClr w14:val="tx1"/>
                  </w14:solidFill>
                </w14:textFill>
              </w:rPr>
              <w:t>协助处理客户投诉与问题，提升客户满意度；</w:t>
            </w:r>
          </w:p>
          <w:p w14:paraId="7F17A05F">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w:t>
            </w:r>
            <w:r>
              <w:rPr>
                <w:rFonts w:hint="eastAsia" w:ascii="仿宋_GB2312" w:hAnsi="宋体" w:eastAsia="仿宋_GB2312"/>
                <w:bCs/>
                <w:color w:val="000000" w:themeColor="text1"/>
                <w:sz w:val="24"/>
                <w14:textFill>
                  <w14:solidFill>
                    <w14:schemeClr w14:val="tx1"/>
                  </w14:solidFill>
                </w14:textFill>
              </w:rPr>
              <w:t>负责客户资料的收集与整理，建立客户档案；</w:t>
            </w:r>
          </w:p>
          <w:p w14:paraId="7567BC35">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9.</w:t>
            </w:r>
            <w:r>
              <w:rPr>
                <w:rFonts w:hint="eastAsia" w:ascii="仿宋_GB2312" w:hAnsi="宋体" w:eastAsia="仿宋_GB2312"/>
                <w:bCs/>
                <w:color w:val="000000" w:themeColor="text1"/>
                <w:sz w:val="24"/>
                <w14:textFill>
                  <w14:solidFill>
                    <w14:schemeClr w14:val="tx1"/>
                  </w14:solidFill>
                </w14:textFill>
              </w:rPr>
              <w:t>协助运营服务主管进行运营数据的统计与整理；</w:t>
            </w:r>
          </w:p>
          <w:p w14:paraId="1FFBEA76">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10.</w:t>
            </w:r>
            <w:r>
              <w:rPr>
                <w:rFonts w:hint="eastAsia" w:ascii="仿宋_GB2312" w:hAnsi="宋体" w:eastAsia="仿宋_GB2312"/>
                <w:bCs/>
                <w:color w:val="000000" w:themeColor="text1"/>
                <w:sz w:val="24"/>
                <w14:textFill>
                  <w14:solidFill>
                    <w14:schemeClr w14:val="tx1"/>
                  </w14:solidFill>
                </w14:textFill>
              </w:rPr>
              <w:t>负责展会物资的准备与管理，确保物资充足；</w:t>
            </w:r>
          </w:p>
        </w:tc>
        <w:tc>
          <w:tcPr>
            <w:tcW w:w="3654" w:type="dxa"/>
            <w:shd w:val="clear" w:color="auto" w:fill="auto"/>
            <w:vAlign w:val="center"/>
          </w:tcPr>
          <w:p w14:paraId="773E355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1.全日制大专及以上学历，会展管理、酒店管理等相关专业；</w:t>
            </w:r>
          </w:p>
          <w:p w14:paraId="611339C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2.20-35周岁；</w:t>
            </w:r>
          </w:p>
          <w:p w14:paraId="31B9B04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3.了解会展行业基本流程，掌握客户服务基本技巧；</w:t>
            </w:r>
          </w:p>
          <w:p w14:paraId="5649103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4.具备良好的沟通能力、服务意识与团队合作精神，工作细致认真，有责任心；</w:t>
            </w:r>
          </w:p>
          <w:p w14:paraId="34F63C00">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color w:val="000000" w:themeColor="text1"/>
                <w:sz w:val="24"/>
                <w:lang w:val="en-US" w:eastAsia="zh-CN"/>
                <w14:textFill>
                  <w14:solidFill>
                    <w14:schemeClr w14:val="tx1"/>
                  </w14:solidFill>
                </w14:textFill>
              </w:rPr>
              <w:t>5.良好的英语和普通话书写和表达能力，对公司忠诚度高。</w:t>
            </w:r>
          </w:p>
        </w:tc>
      </w:tr>
      <w:tr w14:paraId="36AC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8" w:hRule="atLeast"/>
        </w:trPr>
        <w:tc>
          <w:tcPr>
            <w:tcW w:w="688" w:type="dxa"/>
            <w:shd w:val="clear" w:color="auto" w:fill="auto"/>
            <w:noWrap/>
            <w:vAlign w:val="center"/>
          </w:tcPr>
          <w:p w14:paraId="27BA81CE">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19</w:t>
            </w:r>
          </w:p>
        </w:tc>
        <w:tc>
          <w:tcPr>
            <w:tcW w:w="1803" w:type="dxa"/>
            <w:shd w:val="clear" w:color="auto" w:fill="auto"/>
            <w:noWrap/>
            <w:vAlign w:val="center"/>
          </w:tcPr>
          <w:p w14:paraId="1D144EE2">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贵宾服务接待</w:t>
            </w:r>
          </w:p>
        </w:tc>
        <w:tc>
          <w:tcPr>
            <w:tcW w:w="1159" w:type="dxa"/>
            <w:shd w:val="clear" w:color="auto" w:fill="auto"/>
            <w:noWrap/>
            <w:vAlign w:val="center"/>
          </w:tcPr>
          <w:p w14:paraId="404ACD05">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4</w:t>
            </w:r>
          </w:p>
        </w:tc>
        <w:tc>
          <w:tcPr>
            <w:tcW w:w="3682" w:type="dxa"/>
            <w:shd w:val="clear" w:color="auto" w:fill="auto"/>
            <w:noWrap/>
            <w:vAlign w:val="center"/>
          </w:tcPr>
          <w:p w14:paraId="30E1089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负责重要嘉宾、VIP客户的全程接待服务，包括迎送、引导、陪同；</w:t>
            </w:r>
          </w:p>
          <w:p w14:paraId="0B38FA45">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制定贵宾接待方案，统筹接待物资与配置，提供专属服务；</w:t>
            </w:r>
          </w:p>
          <w:p w14:paraId="0EA39CFB">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检查接待场地布置、卫生状况、用品供应及设施设备完好情况；</w:t>
            </w:r>
          </w:p>
          <w:p w14:paraId="710AC9A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记录贵宾意见反馈，及时处理贵宾需求与投诉，上报上级领导；</w:t>
            </w:r>
          </w:p>
          <w:p w14:paraId="2068392E">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建立并更新贵宾客史档案，记录贵宾喜好、习惯等信息；</w:t>
            </w:r>
          </w:p>
          <w:p w14:paraId="0BA07B14">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w:t>
            </w:r>
            <w:r>
              <w:rPr>
                <w:rFonts w:hint="eastAsia" w:ascii="仿宋_GB2312" w:hAnsi="宋体" w:eastAsia="仿宋_GB2312"/>
                <w:bCs/>
                <w:color w:val="000000" w:themeColor="text1"/>
                <w:sz w:val="24"/>
                <w14:textFill>
                  <w14:solidFill>
                    <w14:schemeClr w14:val="tx1"/>
                  </w14:solidFill>
                </w14:textFill>
              </w:rPr>
              <w:t>分析贵宾需求，提供个性化服务，提升贵宾满意度；</w:t>
            </w:r>
          </w:p>
          <w:p w14:paraId="6D8E5EE1">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w:t>
            </w:r>
            <w:r>
              <w:rPr>
                <w:rFonts w:hint="eastAsia" w:ascii="仿宋_GB2312" w:hAnsi="宋体" w:eastAsia="仿宋_GB2312"/>
                <w:bCs/>
                <w:color w:val="000000" w:themeColor="text1"/>
                <w:sz w:val="24"/>
                <w14:textFill>
                  <w14:solidFill>
                    <w14:schemeClr w14:val="tx1"/>
                  </w14:solidFill>
                </w14:textFill>
              </w:rPr>
              <w:t>定期回访贵宾，维护良好关系，促进长期合作；</w:t>
            </w:r>
          </w:p>
          <w:p w14:paraId="0F278079">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w:t>
            </w:r>
            <w:r>
              <w:rPr>
                <w:rFonts w:hint="eastAsia" w:ascii="仿宋_GB2312" w:hAnsi="宋体" w:eastAsia="仿宋_GB2312"/>
                <w:bCs/>
                <w:color w:val="000000" w:themeColor="text1"/>
                <w:sz w:val="24"/>
                <w14:textFill>
                  <w14:solidFill>
                    <w14:schemeClr w14:val="tx1"/>
                  </w14:solidFill>
                </w14:textFill>
              </w:rPr>
              <w:t>参与贵宾接待流程的制定与优化，提升接待服务质量；</w:t>
            </w:r>
          </w:p>
          <w:p w14:paraId="2AA76091">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9.</w:t>
            </w:r>
            <w:r>
              <w:rPr>
                <w:rFonts w:hint="eastAsia" w:ascii="仿宋_GB2312" w:hAnsi="宋体" w:eastAsia="仿宋_GB2312"/>
                <w:bCs/>
                <w:color w:val="000000" w:themeColor="text1"/>
                <w:sz w:val="24"/>
                <w14:textFill>
                  <w14:solidFill>
                    <w14:schemeClr w14:val="tx1"/>
                  </w14:solidFill>
                </w14:textFill>
              </w:rPr>
              <w:t>收集行业先进接待经验，引入创新服务理念与方法；</w:t>
            </w:r>
          </w:p>
          <w:p w14:paraId="2BF187DA">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10.</w:t>
            </w:r>
            <w:r>
              <w:rPr>
                <w:rFonts w:hint="eastAsia" w:ascii="仿宋_GB2312" w:hAnsi="宋体" w:eastAsia="仿宋_GB2312"/>
                <w:bCs/>
                <w:color w:val="000000" w:themeColor="text1"/>
                <w:sz w:val="24"/>
                <w14:textFill>
                  <w14:solidFill>
                    <w14:schemeClr w14:val="tx1"/>
                  </w14:solidFill>
                </w14:textFill>
              </w:rPr>
              <w:t>协助组织贵宾接待培训，提升团队接待服务能力；</w:t>
            </w:r>
          </w:p>
        </w:tc>
        <w:tc>
          <w:tcPr>
            <w:tcW w:w="3654" w:type="dxa"/>
            <w:shd w:val="clear" w:color="auto" w:fill="auto"/>
            <w:noWrap/>
            <w:vAlign w:val="center"/>
          </w:tcPr>
          <w:p w14:paraId="4736E0C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1.全日制大专及以上学历，空乘、会展、酒店管理等相关专业；</w:t>
            </w:r>
          </w:p>
          <w:p w14:paraId="38D612D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2.25-35周岁；</w:t>
            </w:r>
          </w:p>
          <w:p w14:paraId="7EEB38D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3.1年以上高端接待服务经验，熟悉国宾接待标准优先；</w:t>
            </w:r>
          </w:p>
          <w:p w14:paraId="721062E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4.掌握贵宾接待礼仪与服务流程，了解会展行业基本情况；</w:t>
            </w:r>
          </w:p>
          <w:p w14:paraId="6B98E23F">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color w:val="000000" w:themeColor="text1"/>
                <w:sz w:val="24"/>
                <w:lang w:val="en-US" w:eastAsia="zh-CN"/>
                <w14:textFill>
                  <w14:solidFill>
                    <w14:schemeClr w14:val="tx1"/>
                  </w14:solidFill>
                </w14:textFill>
              </w:rPr>
              <w:t>5.具备良好的沟通能力、应变能力与服务意识，形象气质佳，工作细致周到。</w:t>
            </w:r>
          </w:p>
        </w:tc>
      </w:tr>
    </w:tbl>
    <w:p w14:paraId="5A24C164">
      <w:pPr>
        <w:jc w:val="both"/>
        <w:rPr>
          <w:rFonts w:hint="eastAsia" w:ascii="仿宋_GB2312" w:hAnsi="仿宋_GB2312" w:eastAsia="仿宋_GB2312" w:cs="仿宋_GB2312"/>
          <w:b/>
          <w:bCs/>
          <w:sz w:val="32"/>
          <w:szCs w:val="32"/>
          <w:lang w:val="en-US" w:eastAsia="zh-CN"/>
        </w:rPr>
        <w:sectPr>
          <w:pgSz w:w="11906" w:h="16838"/>
          <w:pgMar w:top="567" w:right="283" w:bottom="567" w:left="283" w:header="851" w:footer="992" w:gutter="0"/>
          <w:cols w:space="425" w:num="1"/>
          <w:docGrid w:type="lines" w:linePitch="312" w:charSpace="0"/>
        </w:sectPr>
      </w:pPr>
    </w:p>
    <w:p w14:paraId="1138A10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49B942CC">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6611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0DA0434D">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096FD65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39B89CAD">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43E6DF5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3768D40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4612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6" w:hRule="atLeast"/>
        </w:trPr>
        <w:tc>
          <w:tcPr>
            <w:tcW w:w="688" w:type="dxa"/>
            <w:shd w:val="clear" w:color="auto" w:fill="auto"/>
            <w:noWrap/>
            <w:vAlign w:val="center"/>
          </w:tcPr>
          <w:p w14:paraId="51782D75">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20</w:t>
            </w:r>
          </w:p>
        </w:tc>
        <w:tc>
          <w:tcPr>
            <w:tcW w:w="1885" w:type="dxa"/>
            <w:shd w:val="clear" w:color="auto" w:fill="auto"/>
            <w:noWrap/>
            <w:vAlign w:val="center"/>
          </w:tcPr>
          <w:p w14:paraId="08151DB1">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公区保洁主管</w:t>
            </w:r>
          </w:p>
        </w:tc>
        <w:tc>
          <w:tcPr>
            <w:tcW w:w="1200" w:type="dxa"/>
            <w:shd w:val="clear" w:color="auto" w:fill="auto"/>
            <w:noWrap/>
            <w:vAlign w:val="center"/>
          </w:tcPr>
          <w:p w14:paraId="7D49D021">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w:t>
            </w:r>
          </w:p>
        </w:tc>
        <w:tc>
          <w:tcPr>
            <w:tcW w:w="3559" w:type="dxa"/>
            <w:shd w:val="clear" w:color="auto" w:fill="auto"/>
            <w:noWrap/>
            <w:vAlign w:val="center"/>
          </w:tcPr>
          <w:p w14:paraId="7EDE966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全面负责公共区域的清洁、维护及管理工作，确保所有公共区域</w:t>
            </w:r>
          </w:p>
          <w:p w14:paraId="7696488E">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制定并执行公共区域的清洁计划与标准操作流程，监督清洁团队的工作质量与效率；</w:t>
            </w:r>
          </w:p>
          <w:p w14:paraId="24B3FF9B">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定期检查公共区域的设施设备，确保其正常运行，及时上报维修需求并跟进处理进度；</w:t>
            </w:r>
          </w:p>
          <w:p w14:paraId="4D00F845">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管理清洁用品及设备的库存，合理控制成本，确保物资充足且符合使用标准；</w:t>
            </w:r>
          </w:p>
          <w:p w14:paraId="043A3256">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协调与其他部门的沟通与合作，确保公共区域服务与整体运营无缝衔接；</w:t>
            </w:r>
          </w:p>
          <w:p w14:paraId="22BC5E9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w:t>
            </w:r>
            <w:r>
              <w:rPr>
                <w:rFonts w:hint="eastAsia" w:ascii="仿宋_GB2312" w:hAnsi="宋体" w:eastAsia="仿宋_GB2312"/>
                <w:bCs/>
                <w:color w:val="000000" w:themeColor="text1"/>
                <w:sz w:val="24"/>
                <w14:textFill>
                  <w14:solidFill>
                    <w14:schemeClr w14:val="tx1"/>
                  </w14:solidFill>
                </w14:textFill>
              </w:rPr>
              <w:t>掌握清洁工具/剂使用，执行重要客户接待与卫生标准；</w:t>
            </w:r>
          </w:p>
          <w:p w14:paraId="5A242162">
            <w:pPr>
              <w:pStyle w:val="7"/>
              <w:numPr>
                <w:ilvl w:val="0"/>
                <w:numId w:val="0"/>
              </w:numPr>
              <w:ind w:leftChars="0"/>
              <w:rPr>
                <w:rFonts w:hint="eastAsia" w:ascii="仿宋_GB2312" w:hAnsi="宋体" w:eastAsia="仿宋_GB2312"/>
                <w:bCs/>
                <w:sz w:val="24"/>
                <w:lang w:eastAsia="zh-CN"/>
              </w:rPr>
            </w:pPr>
          </w:p>
        </w:tc>
        <w:tc>
          <w:tcPr>
            <w:tcW w:w="3654" w:type="dxa"/>
            <w:shd w:val="clear" w:color="auto" w:fill="auto"/>
            <w:vAlign w:val="center"/>
          </w:tcPr>
          <w:p w14:paraId="4D68A50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1.中专及以上学历，酒店管理等相关专业优先；</w:t>
            </w:r>
          </w:p>
          <w:p w14:paraId="68A1781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090C2DC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3.具备酒店PA或相关清洁管理经验，熟悉公共区域的清洁标准及操作流程；</w:t>
            </w:r>
          </w:p>
          <w:p w14:paraId="474223C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4.较强的团队管理能力，能够有效调动员工积极性，确保工作高效完成；</w:t>
            </w:r>
          </w:p>
          <w:p w14:paraId="42541A6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5.注重细节，对卫生质量有高标准要求，能够发现并解决清洁工作中的问题；</w:t>
            </w:r>
          </w:p>
          <w:p w14:paraId="09FCB915">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6.有责任心，工作态度积极主动，能够承受一定的工作压力。</w:t>
            </w:r>
          </w:p>
        </w:tc>
      </w:tr>
      <w:tr w14:paraId="1012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7" w:hRule="atLeast"/>
        </w:trPr>
        <w:tc>
          <w:tcPr>
            <w:tcW w:w="688" w:type="dxa"/>
            <w:shd w:val="clear" w:color="auto" w:fill="auto"/>
            <w:noWrap/>
            <w:vAlign w:val="center"/>
          </w:tcPr>
          <w:p w14:paraId="0B554967">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21</w:t>
            </w:r>
          </w:p>
        </w:tc>
        <w:tc>
          <w:tcPr>
            <w:tcW w:w="1885" w:type="dxa"/>
            <w:shd w:val="clear" w:color="auto" w:fill="auto"/>
            <w:noWrap/>
            <w:vAlign w:val="center"/>
          </w:tcPr>
          <w:p w14:paraId="2D9A1CD5">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工服布草房领班</w:t>
            </w:r>
          </w:p>
        </w:tc>
        <w:tc>
          <w:tcPr>
            <w:tcW w:w="1200" w:type="dxa"/>
            <w:shd w:val="clear" w:color="auto" w:fill="auto"/>
            <w:noWrap/>
            <w:vAlign w:val="center"/>
          </w:tcPr>
          <w:p w14:paraId="47B082A2">
            <w:pPr>
              <w:keepNext w:val="0"/>
              <w:keepLines w:val="0"/>
              <w:widowControl/>
              <w:suppressLineNumbers w:val="0"/>
              <w:snapToGrid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5AF8BDA1">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cstheme="minorBidi"/>
                <w:bCs/>
                <w:kern w:val="2"/>
                <w:sz w:val="24"/>
                <w:szCs w:val="24"/>
                <w:lang w:val="en-US" w:eastAsia="zh-CN" w:bidi="ar-SA"/>
              </w:rPr>
              <w:t>1</w:t>
            </w:r>
            <w:r>
              <w:rPr>
                <w:rFonts w:hint="eastAsia" w:ascii="仿宋_GB2312" w:hAnsi="宋体" w:eastAsia="仿宋_GB2312"/>
                <w:bCs/>
                <w:color w:val="000000" w:themeColor="text1"/>
                <w:sz w:val="24"/>
                <w:lang w:val="en-US" w:eastAsia="zh-CN"/>
                <w14:textFill>
                  <w14:solidFill>
                    <w14:schemeClr w14:val="tx1"/>
                  </w14:solidFill>
                </w14:textFill>
              </w:rPr>
              <w:t>.</w:t>
            </w:r>
            <w:r>
              <w:rPr>
                <w:rFonts w:hint="eastAsia" w:ascii="仿宋_GB2312" w:hAnsi="宋体" w:eastAsia="仿宋_GB2312"/>
                <w:bCs/>
                <w:color w:val="000000" w:themeColor="text1"/>
                <w:sz w:val="24"/>
                <w14:textFill>
                  <w14:solidFill>
                    <w14:schemeClr w14:val="tx1"/>
                  </w14:solidFill>
                </w14:textFill>
              </w:rPr>
              <w:t>负责工服布草房日常运营管理，制定工作计划与排班表</w:t>
            </w:r>
          </w:p>
          <w:p w14:paraId="0193E7C5">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监督工服布草收发、清洗、熨烫、修补、存储等全流程工作；</w:t>
            </w:r>
          </w:p>
          <w:p w14:paraId="2DD8151D">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控制工服布草成本，制定采购计划，审核采购申请；</w:t>
            </w:r>
          </w:p>
          <w:p w14:paraId="20769642">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定期盘点工服布草库存，确保账实相符，防止资产流失；</w:t>
            </w:r>
          </w:p>
          <w:p w14:paraId="33C3B2E0">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w:t>
            </w:r>
            <w:r>
              <w:rPr>
                <w:rFonts w:hint="eastAsia" w:ascii="仿宋_GB2312" w:hAnsi="宋体" w:eastAsia="仿宋_GB2312"/>
                <w:bCs/>
                <w:color w:val="000000" w:themeColor="text1"/>
                <w:sz w:val="24"/>
                <w14:textFill>
                  <w14:solidFill>
                    <w14:schemeClr w14:val="tx1"/>
                  </w14:solidFill>
                </w14:textFill>
              </w:rPr>
              <w:t>负责工服布草房服务员的招聘、培训与绩效考核；</w:t>
            </w:r>
          </w:p>
          <w:p w14:paraId="6833DB86">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w:t>
            </w:r>
            <w:r>
              <w:rPr>
                <w:rFonts w:hint="eastAsia" w:ascii="仿宋_GB2312" w:hAnsi="宋体" w:eastAsia="仿宋_GB2312"/>
                <w:bCs/>
                <w:color w:val="000000" w:themeColor="text1"/>
                <w:sz w:val="24"/>
                <w14:textFill>
                  <w14:solidFill>
                    <w14:schemeClr w14:val="tx1"/>
                  </w14:solidFill>
                </w14:textFill>
              </w:rPr>
              <w:t>组织团队内部培训，提升员工专业技能与服务意识；</w:t>
            </w:r>
          </w:p>
          <w:p w14:paraId="29197A9D">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w:t>
            </w:r>
            <w:r>
              <w:rPr>
                <w:rFonts w:hint="eastAsia" w:ascii="仿宋_GB2312" w:hAnsi="宋体" w:eastAsia="仿宋_GB2312"/>
                <w:bCs/>
                <w:color w:val="000000" w:themeColor="text1"/>
                <w:sz w:val="24"/>
                <w14:textFill>
                  <w14:solidFill>
                    <w14:schemeClr w14:val="tx1"/>
                  </w14:solidFill>
                </w14:textFill>
              </w:rPr>
              <w:t>监督员工工作表现，及时纠正不规范操作，确保工作质量；</w:t>
            </w:r>
          </w:p>
          <w:p w14:paraId="0E4FBF23">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w:t>
            </w:r>
            <w:r>
              <w:rPr>
                <w:rFonts w:hint="eastAsia" w:ascii="仿宋_GB2312" w:hAnsi="宋体" w:eastAsia="仿宋_GB2312"/>
                <w:bCs/>
                <w:color w:val="000000" w:themeColor="text1"/>
                <w:sz w:val="24"/>
                <w14:textFill>
                  <w14:solidFill>
                    <w14:schemeClr w14:val="tx1"/>
                  </w14:solidFill>
                </w14:textFill>
              </w:rPr>
              <w:t>收集各部门反馈意见，优化工服布草管理流程；</w:t>
            </w:r>
          </w:p>
          <w:p w14:paraId="49FEAD7B">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9.</w:t>
            </w:r>
            <w:r>
              <w:rPr>
                <w:rFonts w:hint="eastAsia" w:ascii="仿宋_GB2312" w:hAnsi="宋体" w:eastAsia="仿宋_GB2312"/>
                <w:bCs/>
                <w:color w:val="000000" w:themeColor="text1"/>
                <w:sz w:val="24"/>
                <w14:textFill>
                  <w14:solidFill>
                    <w14:schemeClr w14:val="tx1"/>
                  </w14:solidFill>
                </w14:textFill>
              </w:rPr>
              <w:t>制定工服布草质量标准，严格把控清洗、熨烫、修补质量；</w:t>
            </w:r>
          </w:p>
          <w:p w14:paraId="0C51E03C">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10.</w:t>
            </w:r>
            <w:r>
              <w:rPr>
                <w:rFonts w:hint="eastAsia" w:ascii="仿宋_GB2312" w:hAnsi="宋体" w:eastAsia="仿宋_GB2312"/>
                <w:bCs/>
                <w:color w:val="000000" w:themeColor="text1"/>
                <w:sz w:val="24"/>
                <w14:textFill>
                  <w14:solidFill>
                    <w14:schemeClr w14:val="tx1"/>
                  </w14:solidFill>
                </w14:textFill>
              </w:rPr>
              <w:t>定期检查工服布草房设施设备，确保正常运行；</w:t>
            </w:r>
          </w:p>
          <w:p w14:paraId="23F1651E">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11.</w:t>
            </w:r>
            <w:r>
              <w:rPr>
                <w:rFonts w:hint="eastAsia" w:ascii="仿宋_GB2312" w:hAnsi="宋体" w:eastAsia="仿宋_GB2312"/>
                <w:bCs/>
                <w:color w:val="000000" w:themeColor="text1"/>
                <w:sz w:val="24"/>
                <w14:textFill>
                  <w14:solidFill>
                    <w14:schemeClr w14:val="tx1"/>
                  </w14:solidFill>
                </w14:textFill>
              </w:rPr>
              <w:t>落实安全管理制度，防止火灾、盗窃等安全事故发生；</w:t>
            </w:r>
          </w:p>
          <w:p w14:paraId="7604344C">
            <w:pPr>
              <w:pStyle w:val="7"/>
              <w:numPr>
                <w:ilvl w:val="0"/>
                <w:numId w:val="0"/>
              </w:numPr>
              <w:ind w:leftChars="0"/>
              <w:rPr>
                <w:rFonts w:hint="eastAsia" w:ascii="仿宋_GB2312" w:hAnsi="宋体" w:eastAsia="仿宋_GB2312" w:cs="仿宋_GB2312"/>
                <w:i w:val="0"/>
                <w:iCs w:val="0"/>
                <w:color w:val="000000"/>
                <w:sz w:val="24"/>
                <w:szCs w:val="24"/>
                <w:u w:val="none"/>
              </w:rPr>
            </w:pPr>
          </w:p>
        </w:tc>
        <w:tc>
          <w:tcPr>
            <w:tcW w:w="3654" w:type="dxa"/>
            <w:shd w:val="clear" w:color="auto" w:fill="auto"/>
            <w:noWrap/>
            <w:vAlign w:val="center"/>
          </w:tcPr>
          <w:p w14:paraId="5A127157">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中专及以上学历，酒店管理、后勤管理等相关专业优先；</w:t>
            </w:r>
          </w:p>
          <w:p w14:paraId="1786735B">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25-50周岁；</w:t>
            </w:r>
          </w:p>
          <w:p w14:paraId="74EFD33D">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w:t>
            </w:r>
            <w:r>
              <w:rPr>
                <w:rFonts w:hint="eastAsia" w:ascii="仿宋_GB2312" w:hAnsi="宋体" w:eastAsia="仿宋_GB2312"/>
                <w:bCs/>
                <w:color w:val="000000" w:themeColor="text1"/>
                <w:sz w:val="24"/>
                <w14:textFill>
                  <w14:solidFill>
                    <w14:schemeClr w14:val="tx1"/>
                  </w14:solidFill>
                </w14:textFill>
              </w:rPr>
              <w:t>2年以上工服布草房管理经验，熟悉会展行业优先；</w:t>
            </w:r>
          </w:p>
          <w:p w14:paraId="5EDC8F24">
            <w:pPr>
              <w:pStyle w:val="7"/>
              <w:numPr>
                <w:ilvl w:val="0"/>
                <w:numId w:val="0"/>
              </w:numPr>
              <w:ind w:leftChars="0"/>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w:t>
            </w:r>
            <w:r>
              <w:rPr>
                <w:rFonts w:hint="eastAsia" w:ascii="仿宋_GB2312" w:hAnsi="宋体" w:eastAsia="仿宋_GB2312"/>
                <w:bCs/>
                <w:color w:val="000000" w:themeColor="text1"/>
                <w:sz w:val="24"/>
                <w14:textFill>
                  <w14:solidFill>
                    <w14:schemeClr w14:val="tx1"/>
                  </w14:solidFill>
                </w14:textFill>
              </w:rPr>
              <w:t>掌握工服布草管理流程，了解洗涤、熨烫、修补技术；</w:t>
            </w:r>
          </w:p>
          <w:p w14:paraId="3F73EB36">
            <w:pPr>
              <w:pStyle w:val="7"/>
              <w:numPr>
                <w:ilvl w:val="0"/>
                <w:numId w:val="0"/>
              </w:numPr>
              <w:ind w:leftChars="0"/>
              <w:rPr>
                <w:rFonts w:hint="eastAsia" w:ascii="仿宋_GB2312" w:hAnsi="宋体" w:eastAsia="仿宋_GB2312" w:cs="仿宋_GB2312"/>
                <w:i w:val="0"/>
                <w:iCs w:val="0"/>
                <w:color w:val="000000"/>
                <w:sz w:val="24"/>
                <w:szCs w:val="24"/>
                <w:u w:val="none"/>
              </w:rPr>
            </w:pPr>
            <w:r>
              <w:rPr>
                <w:rFonts w:hint="eastAsia" w:ascii="仿宋_GB2312" w:hAnsi="宋体" w:eastAsia="仿宋_GB2312"/>
                <w:bCs/>
                <w:color w:val="000000" w:themeColor="text1"/>
                <w:sz w:val="24"/>
                <w14:textFill>
                  <w14:solidFill>
                    <w14:schemeClr w14:val="tx1"/>
                  </w14:solidFill>
                </w14:textFill>
              </w:rPr>
              <w:t xml:space="preserve">具备良好的组织协调能力、沟通能力与问题解决能力，具有高度的责任心与服务意识。  </w:t>
            </w:r>
            <w:r>
              <w:rPr>
                <w:rFonts w:hint="eastAsia" w:ascii="仿宋_GB2312" w:hAnsi="宋体" w:eastAsia="仿宋_GB2312"/>
                <w:bCs/>
                <w:sz w:val="24"/>
              </w:rPr>
              <w:t xml:space="preserve">      </w:t>
            </w:r>
          </w:p>
        </w:tc>
      </w:tr>
    </w:tbl>
    <w:p w14:paraId="4B98BBD5">
      <w:pPr>
        <w:jc w:val="center"/>
        <w:rPr>
          <w:rFonts w:hint="eastAsia" w:ascii="仿宋_GB2312" w:hAnsi="仿宋_GB2312" w:eastAsia="仿宋_GB2312" w:cs="仿宋_GB2312"/>
          <w:b/>
          <w:bCs/>
          <w:sz w:val="32"/>
          <w:szCs w:val="32"/>
          <w:lang w:val="en-US" w:eastAsia="zh-CN"/>
        </w:rPr>
      </w:pPr>
    </w:p>
    <w:p w14:paraId="0A2C4B51">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4E871AB0">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2CD2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0C8A8D4D">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622C3309">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1C47A91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65C7A18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0E65B759">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1CD1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7" w:hRule="atLeast"/>
        </w:trPr>
        <w:tc>
          <w:tcPr>
            <w:tcW w:w="688" w:type="dxa"/>
            <w:shd w:val="clear" w:color="auto" w:fill="auto"/>
            <w:noWrap/>
            <w:vAlign w:val="center"/>
          </w:tcPr>
          <w:p w14:paraId="36895E67">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22</w:t>
            </w:r>
          </w:p>
        </w:tc>
        <w:tc>
          <w:tcPr>
            <w:tcW w:w="1885" w:type="dxa"/>
            <w:shd w:val="clear" w:color="auto" w:fill="auto"/>
            <w:noWrap/>
            <w:vAlign w:val="center"/>
          </w:tcPr>
          <w:p w14:paraId="5D49790A">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lang w:val="en-US" w:eastAsia="zh-CN"/>
              </w:rPr>
              <w:t>中餐头锅</w:t>
            </w:r>
          </w:p>
        </w:tc>
        <w:tc>
          <w:tcPr>
            <w:tcW w:w="1200" w:type="dxa"/>
            <w:shd w:val="clear" w:color="auto" w:fill="auto"/>
            <w:noWrap/>
            <w:vAlign w:val="center"/>
          </w:tcPr>
          <w:p w14:paraId="4216831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264D832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1.监督炉灶区域（炒菜/炖菜）日常运营，每日抽查出品质量，确保企业品质标准；</w:t>
            </w:r>
          </w:p>
          <w:p w14:paraId="7C3F433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2.制定炉灶每日生产计划，结合客流调整产量，维持成本目标；</w:t>
            </w:r>
          </w:p>
          <w:p w14:paraId="5571C7D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3.开展炉灶技能培训（火候控制/调味技巧），指导员工安全操作炒炉/烤箱；</w:t>
            </w:r>
          </w:p>
          <w:p w14:paraId="0AB03FA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4.定期检查炒炉、烤箱、燃气管道等炉灶设备的运行状况，及时排查安全隐患，发现问题立即上报中厨房厨师长，并配合工程部落实维修与应急预案；</w:t>
            </w:r>
          </w:p>
          <w:p w14:paraId="11465BA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6.与案板/打荷部门协调菜品制作流程，提升出菜效率，监督员工仪容仪表与个人卫生，确保符合酒店标准；</w:t>
            </w:r>
          </w:p>
          <w:p w14:paraId="31879F6B">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7.参与会展特色菜品研发，结合会展主题、地域饮食文化优化烹饪工艺，提升菜品的独特性与吸引力；</w:t>
            </w:r>
          </w:p>
        </w:tc>
        <w:tc>
          <w:tcPr>
            <w:tcW w:w="3654" w:type="dxa"/>
            <w:shd w:val="clear" w:color="auto" w:fill="auto"/>
            <w:vAlign w:val="center"/>
          </w:tcPr>
          <w:p w14:paraId="6BCF360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1.中专及以上学历，烹饪相关专业优先；</w:t>
            </w:r>
          </w:p>
          <w:p w14:paraId="4A2ED58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328B0FD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3.2年以上中餐炒锅岗位工作经验，有会展中心、大型酒店团餐制作经验者优先；</w:t>
            </w:r>
          </w:p>
          <w:p w14:paraId="774AAE5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4.精通中餐热菜烹饪技术，熟悉批量餐食出品流程，掌握炉灶设备操作与维护知识，了解食品安全与卫生规范；</w:t>
            </w:r>
          </w:p>
          <w:p w14:paraId="0C0B0F05">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具备较强的抗压能力，能适应会展活动高峰时段的高强度工作；拥有团队协作意识，沟通配合能力良好；工作严谨细致，严格遵守操作标准。</w:t>
            </w:r>
          </w:p>
        </w:tc>
      </w:tr>
      <w:tr w14:paraId="2B39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8" w:hRule="atLeast"/>
        </w:trPr>
        <w:tc>
          <w:tcPr>
            <w:tcW w:w="688" w:type="dxa"/>
            <w:shd w:val="clear" w:color="auto" w:fill="auto"/>
            <w:noWrap/>
            <w:vAlign w:val="center"/>
          </w:tcPr>
          <w:p w14:paraId="4839E4A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23</w:t>
            </w:r>
          </w:p>
        </w:tc>
        <w:tc>
          <w:tcPr>
            <w:tcW w:w="1885" w:type="dxa"/>
            <w:shd w:val="clear" w:color="auto" w:fill="auto"/>
            <w:noWrap/>
            <w:vAlign w:val="center"/>
          </w:tcPr>
          <w:p w14:paraId="185465DE">
            <w:pPr>
              <w:keepNext w:val="0"/>
              <w:keepLines w:val="0"/>
              <w:widowControl/>
              <w:suppressLineNumbers w:val="0"/>
              <w:snapToGrid w:val="0"/>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中餐炒锅厨师</w:t>
            </w:r>
          </w:p>
        </w:tc>
        <w:tc>
          <w:tcPr>
            <w:tcW w:w="1200" w:type="dxa"/>
            <w:shd w:val="clear" w:color="auto" w:fill="auto"/>
            <w:noWrap/>
            <w:vAlign w:val="center"/>
          </w:tcPr>
          <w:p w14:paraId="7A4BA5C7">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64B8A44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1.按标准食谱烹饪热菜（如炒菜、炖菜、烤肉），精准控制火候、调味及烹饪时间，确保菜品口感与外观达标；</w:t>
            </w:r>
          </w:p>
          <w:p w14:paraId="4584DB9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2.正确使用炉灶设备（炒炉、烤箱、蒸箱），每日清洁设备表面及周边区域，发现故障立即上报领班；</w:t>
            </w:r>
          </w:p>
          <w:p w14:paraId="13E0B70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3.配合领班完成备料任务（如切配辅料、预制汤底），高峰时段高效出菜，保障餐厅供餐节奏；</w:t>
            </w:r>
          </w:p>
          <w:p w14:paraId="5007F27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4.参加技能培训，提升专业能力；主动学习新菜式，优化操作流程；</w:t>
            </w:r>
          </w:p>
          <w:p w14:paraId="25DDDF6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5.餐后整理工作区域，清洁厨具并归位，确保符合卫生标准；合理利用边角料减少浪费；</w:t>
            </w:r>
          </w:p>
          <w:p w14:paraId="06432EF5">
            <w:pPr>
              <w:pStyle w:val="7"/>
              <w:numPr>
                <w:ilvl w:val="0"/>
                <w:numId w:val="0"/>
              </w:numPr>
              <w:ind w:leftChars="0"/>
              <w:rPr>
                <w:rFonts w:hint="eastAsia" w:ascii="仿宋_GB2312" w:hAnsi="宋体" w:eastAsia="仿宋_GB2312"/>
                <w:bCs/>
                <w:sz w:val="24"/>
                <w:lang w:eastAsia="zh-CN"/>
              </w:rPr>
            </w:pPr>
          </w:p>
        </w:tc>
        <w:tc>
          <w:tcPr>
            <w:tcW w:w="3654" w:type="dxa"/>
            <w:shd w:val="clear" w:color="auto" w:fill="auto"/>
            <w:vAlign w:val="center"/>
          </w:tcPr>
          <w:p w14:paraId="19B2039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1.中专及以上学历，烹饪相关专业优先；</w:t>
            </w:r>
          </w:p>
          <w:p w14:paraId="7326CEE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62DEA93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3.1年以上中餐炒锅岗位工作经验，有会展中心、大型酒店团餐制作经验者优先；</w:t>
            </w:r>
          </w:p>
          <w:p w14:paraId="4A8710E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4.熟悉中餐热菜烹饪技术，熟悉批量餐食出品流程，掌握炉灶设备操作与维护知识，了解食品安全与卫生规范；</w:t>
            </w:r>
          </w:p>
          <w:p w14:paraId="30B756F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具备较强的抗压能力，拥有团队协作意识，沟通配合能力良好；工作严谨细致，严格遵守操作标准。</w:t>
            </w:r>
          </w:p>
        </w:tc>
      </w:tr>
    </w:tbl>
    <w:p w14:paraId="20DBC2D4">
      <w:pPr>
        <w:sectPr>
          <w:pgSz w:w="11906" w:h="16838"/>
          <w:pgMar w:top="567" w:right="283" w:bottom="567" w:left="283" w:header="851" w:footer="992" w:gutter="0"/>
          <w:cols w:space="425" w:num="1"/>
          <w:docGrid w:type="lines" w:linePitch="312" w:charSpace="0"/>
        </w:sectPr>
      </w:pPr>
    </w:p>
    <w:p w14:paraId="23E252F4">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194A5481">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6941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noWrap/>
            <w:vAlign w:val="center"/>
          </w:tcPr>
          <w:p w14:paraId="44945871">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3320268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1A39723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740F208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117C735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3E86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7" w:hRule="atLeast"/>
        </w:trPr>
        <w:tc>
          <w:tcPr>
            <w:tcW w:w="688" w:type="dxa"/>
            <w:shd w:val="clear" w:color="auto" w:fill="auto"/>
            <w:noWrap/>
            <w:vAlign w:val="center"/>
          </w:tcPr>
          <w:p w14:paraId="619F306C">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24</w:t>
            </w:r>
          </w:p>
        </w:tc>
        <w:tc>
          <w:tcPr>
            <w:tcW w:w="1885" w:type="dxa"/>
            <w:shd w:val="clear" w:color="auto" w:fill="auto"/>
            <w:noWrap/>
            <w:vAlign w:val="center"/>
          </w:tcPr>
          <w:p w14:paraId="72EC9665">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中餐砧板厨师长（花王）</w:t>
            </w:r>
          </w:p>
        </w:tc>
        <w:tc>
          <w:tcPr>
            <w:tcW w:w="1200" w:type="dxa"/>
            <w:shd w:val="clear" w:color="auto" w:fill="auto"/>
            <w:noWrap/>
            <w:vAlign w:val="center"/>
          </w:tcPr>
          <w:p w14:paraId="3B02A45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w:t>
            </w:r>
          </w:p>
        </w:tc>
        <w:tc>
          <w:tcPr>
            <w:tcW w:w="3559" w:type="dxa"/>
            <w:shd w:val="clear" w:color="auto" w:fill="auto"/>
            <w:noWrap/>
            <w:vAlign w:val="center"/>
          </w:tcPr>
          <w:p w14:paraId="4B5BE6D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1.监督案板区域（食材切配/腌制）日常运营，每日抽查切配质量，确保酒店出品标准；</w:t>
            </w:r>
          </w:p>
          <w:p w14:paraId="57AA5ED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2.制定案板每日备料计划，结合菜单与客流控制食材用量，减少浪费；</w:t>
            </w:r>
          </w:p>
          <w:p w14:paraId="164C5D9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3.开展案板技能培训（刀工技巧/食材腌制方法），指导员工安全操作切菜机；</w:t>
            </w:r>
          </w:p>
          <w:p w14:paraId="6110B74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4.定期检查案板设备，协调维修确保正常运转；</w:t>
            </w:r>
          </w:p>
          <w:p w14:paraId="3E1CFCC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5.负责案板区域卫生清洁，严格执行生熟分开储存标准；</w:t>
            </w:r>
          </w:p>
          <w:p w14:paraId="69057B8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6.处理案板区域安全隐患（如刀具摆放），上报中餐行政总厨并落实应急预案；</w:t>
            </w:r>
          </w:p>
          <w:p w14:paraId="354CD45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7.与初加工/炉灶部门协调食材供应，确保备料及时；</w:t>
            </w:r>
          </w:p>
          <w:p w14:paraId="6A02367B">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8.监督员工仪容仪表与个人卫生，确保符合酒店标准；</w:t>
            </w:r>
          </w:p>
        </w:tc>
        <w:tc>
          <w:tcPr>
            <w:tcW w:w="3654" w:type="dxa"/>
            <w:shd w:val="clear" w:color="auto" w:fill="auto"/>
            <w:vAlign w:val="center"/>
          </w:tcPr>
          <w:p w14:paraId="448754C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1.中专及以上学历，烹饪相关专业优先；</w:t>
            </w:r>
          </w:p>
          <w:p w14:paraId="45BDFAE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1DDAE14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3.3年以上砧板岗位工作经验，2年以上班组管理经验，有会展中心、大型酒店团餐备料经验优先；</w:t>
            </w:r>
          </w:p>
          <w:p w14:paraId="68C6428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4.精通中餐刀工技巧，熟悉各类食材切配规范，能根据菜品需求灵活调整切配方式；</w:t>
            </w:r>
          </w:p>
          <w:p w14:paraId="1628264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5.具备较强的成本管控意识与团队管理能力，能统筹班组完成批量食材切配任务；</w:t>
            </w:r>
          </w:p>
          <w:p w14:paraId="24912F97">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6.掌握食品安全与卫生规范，具备良好的沟通协调能力与问题解决能力。</w:t>
            </w:r>
          </w:p>
        </w:tc>
      </w:tr>
      <w:tr w14:paraId="3BB4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3" w:hRule="atLeast"/>
        </w:trPr>
        <w:tc>
          <w:tcPr>
            <w:tcW w:w="688" w:type="dxa"/>
            <w:shd w:val="clear" w:color="auto" w:fill="auto"/>
            <w:noWrap/>
            <w:vAlign w:val="center"/>
          </w:tcPr>
          <w:p w14:paraId="23B3BCE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25</w:t>
            </w:r>
          </w:p>
        </w:tc>
        <w:tc>
          <w:tcPr>
            <w:tcW w:w="1885" w:type="dxa"/>
            <w:shd w:val="clear" w:color="auto" w:fill="auto"/>
            <w:noWrap/>
            <w:vAlign w:val="center"/>
          </w:tcPr>
          <w:p w14:paraId="28AF9AE5">
            <w:pPr>
              <w:keepNext w:val="0"/>
              <w:keepLines w:val="0"/>
              <w:widowControl/>
              <w:suppressLineNumbers w:val="0"/>
              <w:snapToGrid w:val="0"/>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中餐凉菜厨师长</w:t>
            </w:r>
          </w:p>
        </w:tc>
        <w:tc>
          <w:tcPr>
            <w:tcW w:w="1200" w:type="dxa"/>
            <w:shd w:val="clear" w:color="auto" w:fill="auto"/>
            <w:noWrap/>
            <w:vAlign w:val="center"/>
          </w:tcPr>
          <w:p w14:paraId="6F1818CD">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024FEA8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1.负责凉菜（冷盘、沙拉、刺身、卤味）的日常运营，制定工作计划，保障会展各类冷菜按时、按质供应；</w:t>
            </w:r>
          </w:p>
          <w:p w14:paraId="68E16E1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2.制定凉菜标准化制作流程（如调味配方、摆盘规范、食材搭配），保障冷菜口味、外观、分量统一；</w:t>
            </w:r>
          </w:p>
          <w:p w14:paraId="45CFF02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3.每日检查冷菜出品质量，从新鲜度、卫生、口感等维度把控，确保符合酒店与会展客户要求；</w:t>
            </w:r>
          </w:p>
          <w:p w14:paraId="1772F22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4.参与特色冷菜研发，结合季节、地域文化创新冷菜样式，提升餐食吸引力；</w:t>
            </w:r>
          </w:p>
          <w:p w14:paraId="38EDFA2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5.严格执行冷菜区域食品安全规范，冷菜制作全程佩戴手套、口罩，生熟食材分开处理与储存，冷柜、刺身柜温度控制在规定范围；</w:t>
            </w:r>
          </w:p>
          <w:p w14:paraId="645ED0C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6.制定冷菜食材采购计划，审核食材用量，通过精准制作、边角料利用（如蔬菜边角制作沙拉）降低食材损耗，控制班组成本率。</w:t>
            </w:r>
          </w:p>
          <w:p w14:paraId="606B812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p>
        </w:tc>
        <w:tc>
          <w:tcPr>
            <w:tcW w:w="3654" w:type="dxa"/>
            <w:shd w:val="clear" w:color="auto" w:fill="auto"/>
            <w:vAlign w:val="center"/>
          </w:tcPr>
          <w:p w14:paraId="699E04A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1.中专及以上学历，烹饪相关专业优先；</w:t>
            </w:r>
          </w:p>
          <w:p w14:paraId="7BC794E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4E83F84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3.3年以上凉菜岗位工作经验，2年以上班组管理经验，有会展中心、高端酒店自助餐凉菜制作经验优先；</w:t>
            </w:r>
          </w:p>
          <w:p w14:paraId="4DCDB47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4.精通中餐凉菜制作工艺，熟悉刺身处理、沙拉调配、冷盘摆盘技巧，能独立研发特色冷菜；</w:t>
            </w:r>
          </w:p>
          <w:p w14:paraId="73FC115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5.具备较强的食品安全意识与卫生管理能力，能严格执行冷菜制作规范；</w:t>
            </w:r>
          </w:p>
          <w:p w14:paraId="6DEA416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具备团队管理能力与沟通协调能力，能统筹班组完成批量冷菜制作任务。</w:t>
            </w:r>
          </w:p>
        </w:tc>
      </w:tr>
    </w:tbl>
    <w:p w14:paraId="345C8150">
      <w:pPr>
        <w:pStyle w:val="7"/>
        <w:numPr>
          <w:ilvl w:val="0"/>
          <w:numId w:val="0"/>
        </w:numPr>
        <w:ind w:leftChars="0"/>
        <w:sectPr>
          <w:pgSz w:w="11906" w:h="16838"/>
          <w:pgMar w:top="567" w:right="283" w:bottom="567" w:left="283" w:header="851" w:footer="992" w:gutter="0"/>
          <w:cols w:space="425" w:num="1"/>
          <w:docGrid w:type="lines" w:linePitch="312" w:charSpace="0"/>
        </w:sectPr>
      </w:pPr>
    </w:p>
    <w:p w14:paraId="1C892006">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66AFDACF">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1ADA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1977B292">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3BE76C7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7B02E5F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11AF127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22760A0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2D57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4" w:hRule="atLeast"/>
        </w:trPr>
        <w:tc>
          <w:tcPr>
            <w:tcW w:w="688" w:type="dxa"/>
            <w:shd w:val="clear" w:color="auto" w:fill="auto"/>
            <w:noWrap/>
            <w:vAlign w:val="center"/>
          </w:tcPr>
          <w:p w14:paraId="4B12819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26</w:t>
            </w:r>
          </w:p>
        </w:tc>
        <w:tc>
          <w:tcPr>
            <w:tcW w:w="1885" w:type="dxa"/>
            <w:shd w:val="clear" w:color="auto" w:fill="auto"/>
            <w:noWrap/>
            <w:vAlign w:val="center"/>
          </w:tcPr>
          <w:p w14:paraId="5CEC42F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中餐面点厨师长</w:t>
            </w:r>
          </w:p>
        </w:tc>
        <w:tc>
          <w:tcPr>
            <w:tcW w:w="1200" w:type="dxa"/>
            <w:shd w:val="clear" w:color="auto" w:fill="auto"/>
            <w:noWrap/>
            <w:vAlign w:val="center"/>
          </w:tcPr>
          <w:p w14:paraId="6C1DA8E1">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5C3EC45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1.负责中点班组（中式点心、包子、饺子、糕点）的日常运营，保障会展各类中点按时、按质供应；</w:t>
            </w:r>
          </w:p>
          <w:p w14:paraId="10D4A2C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2.制定中点标准化制作流程（如馅料配方、面团醒发时间、蒸制火候），监督班组员工严格执行，保障中点口味、外观、分量统一；</w:t>
            </w:r>
          </w:p>
          <w:p w14:paraId="4C4C4ED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3.参与特色中点研发，结合会展主题、地域饮食文化创新点心样式（如会展logo造型点心、特色茶点），提升餐食特色；</w:t>
            </w:r>
          </w:p>
          <w:p w14:paraId="0EBC0F1B">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4.制定中点食材采购计划，审核食材用量，通过精准制作、边角料利用（如面团边角制作小点心）降低食材损耗，控制班组成本率；</w:t>
            </w:r>
          </w:p>
        </w:tc>
        <w:tc>
          <w:tcPr>
            <w:tcW w:w="3654" w:type="dxa"/>
            <w:shd w:val="clear" w:color="auto" w:fill="auto"/>
            <w:vAlign w:val="center"/>
          </w:tcPr>
          <w:p w14:paraId="02776AC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1.中专及以上学历，烹饪相关专业优先；</w:t>
            </w:r>
          </w:p>
          <w:p w14:paraId="5FF1882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40A68B6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3.3年以上中点岗位工作经验，2年以上班组管理经验，有会展中心、高端酒店早餐点心、茶歇制作经验优先；</w:t>
            </w:r>
          </w:p>
          <w:p w14:paraId="77E33B2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4.精通中式点心制作工艺，熟悉包子、饺子、糕点、茶点等各类中点制作技巧，能独立研发特色中点；</w:t>
            </w:r>
          </w:p>
          <w:p w14:paraId="14311CE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5.具备较强的成本管控意识与卫生管理能力，能严格执行中点制作规范；</w:t>
            </w:r>
          </w:p>
          <w:p w14:paraId="41F5317C">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具备团队管理能力与沟通协调能力，能统筹班组完成批量中点制作任务。</w:t>
            </w:r>
          </w:p>
        </w:tc>
      </w:tr>
      <w:tr w14:paraId="2C01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3" w:hRule="atLeast"/>
        </w:trPr>
        <w:tc>
          <w:tcPr>
            <w:tcW w:w="688" w:type="dxa"/>
            <w:shd w:val="clear" w:color="auto" w:fill="auto"/>
            <w:noWrap/>
            <w:vAlign w:val="center"/>
          </w:tcPr>
          <w:p w14:paraId="59BFA95C">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27</w:t>
            </w:r>
          </w:p>
        </w:tc>
        <w:tc>
          <w:tcPr>
            <w:tcW w:w="1885" w:type="dxa"/>
            <w:shd w:val="clear" w:color="auto" w:fill="auto"/>
            <w:noWrap/>
            <w:vAlign w:val="center"/>
          </w:tcPr>
          <w:p w14:paraId="1E0BF9FA">
            <w:pPr>
              <w:keepNext w:val="0"/>
              <w:keepLines w:val="0"/>
              <w:widowControl/>
              <w:suppressLineNumbers w:val="0"/>
              <w:snapToGrid w:val="0"/>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管事部主管</w:t>
            </w:r>
          </w:p>
        </w:tc>
        <w:tc>
          <w:tcPr>
            <w:tcW w:w="1200" w:type="dxa"/>
            <w:shd w:val="clear" w:color="auto" w:fill="auto"/>
            <w:noWrap/>
            <w:vAlign w:val="center"/>
          </w:tcPr>
          <w:p w14:paraId="7F42097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5F3C4B0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1.负责管事部日常运营，制定部门工作计划、人员排班表与工作流程，管理洗碗工、保洁员、库管员等团队成员，保障会展期间厨房后勤支持到位；</w:t>
            </w:r>
          </w:p>
          <w:p w14:paraId="24EA8FD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2.根据会展规模调整工作节奏，在大型宴会、自助餐时段增加人力与设备投入，确保餐具供应、厨房卫生不影响餐食出品；</w:t>
            </w:r>
          </w:p>
          <w:p w14:paraId="74EE9C7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3.统筹会议、会展期间餐具、厨具、清洁用品的调配与管理，提前盘点餐具库存，根据会展餐位数补充餐具，避免餐具短缺；</w:t>
            </w:r>
          </w:p>
          <w:p w14:paraId="146D680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4.建立餐具使用台账，跟踪餐具损耗情况，制定餐具维护与补充计划，降低破损率；对VIP接待专用餐具进行单独清洗、消毒与存放；</w:t>
            </w:r>
          </w:p>
          <w:p w14:paraId="5A78C14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5.管理管事部物资库存，审核清洁用品、清洁剂、垃圾袋等物资的采购计划，控制物资成本；</w:t>
            </w:r>
          </w:p>
          <w:p w14:paraId="0124EE10">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6.制定厨房卫生清洁标准，监督团队完成厨房地面、墙面、灶台、排烟系统的日常清洁，定期开展深度清洁，确保厨房符合会展卫生要求；</w:t>
            </w:r>
          </w:p>
        </w:tc>
        <w:tc>
          <w:tcPr>
            <w:tcW w:w="3654" w:type="dxa"/>
            <w:shd w:val="clear" w:color="auto" w:fill="auto"/>
            <w:vAlign w:val="center"/>
          </w:tcPr>
          <w:p w14:paraId="2A5735B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1.中专及以上学历，餐饮相关专业毕业优先；</w:t>
            </w:r>
          </w:p>
          <w:p w14:paraId="6D4F172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29D8649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3.3年以上餐饮后勤管理经验，1年以上管事部管理经验，有会展中心、大型酒店后勤保障经验优先；</w:t>
            </w:r>
          </w:p>
          <w:p w14:paraId="76BD195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4.熟悉厨房设备操作与维护，掌握餐具清洗消毒标准与厨房卫生规范；</w:t>
            </w:r>
          </w:p>
          <w:p w14:paraId="76E7D1A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5.具备较强的团队管理能力与沟通协调能力，能统筹团队完成批量后勤保障任务；</w:t>
            </w:r>
          </w:p>
          <w:p w14:paraId="60AE6DE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具备成本管控意识与应急处理能力，能应对会展期间的突发后勤问题。</w:t>
            </w:r>
          </w:p>
        </w:tc>
      </w:tr>
    </w:tbl>
    <w:p w14:paraId="01C22546">
      <w:pPr>
        <w:sectPr>
          <w:pgSz w:w="11906" w:h="16838"/>
          <w:pgMar w:top="567" w:right="283" w:bottom="567" w:left="283" w:header="851" w:footer="992" w:gutter="0"/>
          <w:cols w:space="425" w:num="1"/>
          <w:docGrid w:type="lines" w:linePitch="312" w:charSpace="0"/>
        </w:sectPr>
      </w:pPr>
    </w:p>
    <w:p w14:paraId="026441E7">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377C8343">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3F31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noWrap/>
            <w:vAlign w:val="center"/>
          </w:tcPr>
          <w:p w14:paraId="508F05D8">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7FCBAFD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11C935A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333F29A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3DACA42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48B9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8" w:hRule="atLeast"/>
        </w:trPr>
        <w:tc>
          <w:tcPr>
            <w:tcW w:w="688" w:type="dxa"/>
            <w:shd w:val="clear" w:color="auto" w:fill="auto"/>
            <w:noWrap/>
            <w:vAlign w:val="center"/>
          </w:tcPr>
          <w:p w14:paraId="329B5402">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28</w:t>
            </w:r>
          </w:p>
        </w:tc>
        <w:tc>
          <w:tcPr>
            <w:tcW w:w="1885" w:type="dxa"/>
            <w:shd w:val="clear" w:color="auto" w:fill="auto"/>
            <w:noWrap/>
            <w:vAlign w:val="center"/>
          </w:tcPr>
          <w:p w14:paraId="190CD6A7">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lang w:val="en-US" w:eastAsia="zh-CN"/>
              </w:rPr>
              <w:t>弱电工程师</w:t>
            </w:r>
          </w:p>
        </w:tc>
        <w:tc>
          <w:tcPr>
            <w:tcW w:w="1200" w:type="dxa"/>
            <w:shd w:val="clear" w:color="auto" w:fill="auto"/>
            <w:noWrap/>
            <w:vAlign w:val="center"/>
          </w:tcPr>
          <w:p w14:paraId="67A6FB7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636D3EC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1.协助执行弱电设备及系统的操作；协助解决弱电设备及系统的有关问题；</w:t>
            </w:r>
          </w:p>
          <w:p w14:paraId="7E25EEC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2.编制弱电各系统等设备的操作规程、技术规范，报工程部经理审批；</w:t>
            </w:r>
          </w:p>
          <w:p w14:paraId="25E3985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3.根据上级要求制订弱电各设施设备检修、保养计划，报强电工程师审批后组织实施；</w:t>
            </w:r>
          </w:p>
          <w:p w14:paraId="289EC5A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4.确保所有弱电各系统的预防性保养和紧急维修的执行；</w:t>
            </w:r>
          </w:p>
          <w:p w14:paraId="0D511BB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5.仔细记录弱电类设备及系统运行情况，做好各种运行记录；</w:t>
            </w:r>
          </w:p>
          <w:p w14:paraId="6DD7FD2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6.根据弱电各设施、设备情况提出大修、外修、改造及更新计划，并上报工程部经理；</w:t>
            </w:r>
          </w:p>
          <w:p w14:paraId="547DFAA7">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7.接到故障紧急通知后，立即组织员工赶赴现场，处理相关问题；</w:t>
            </w:r>
          </w:p>
        </w:tc>
        <w:tc>
          <w:tcPr>
            <w:tcW w:w="3654" w:type="dxa"/>
            <w:shd w:val="clear" w:color="auto" w:fill="auto"/>
            <w:vAlign w:val="center"/>
          </w:tcPr>
          <w:p w14:paraId="05D4473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1.中专学历，具备相关技术专业证书；</w:t>
            </w:r>
          </w:p>
          <w:p w14:paraId="0294DB3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2.30-50周岁；</w:t>
            </w:r>
          </w:p>
          <w:p w14:paraId="5D01672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3.具有3年以上大型会展中心/国际联号品牌酒店相关岗位工作经验，两种工作经验兼具的候选人优先考虑；</w:t>
            </w:r>
          </w:p>
          <w:p w14:paraId="52C4EB6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4.具备同等条件的项目筹备经验及重要大型政务或商务会议接待经验；</w:t>
            </w:r>
          </w:p>
          <w:p w14:paraId="1E096C2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5.熟悉弱电专业管理制度、工作流程及岗位职责；制定系统设备年度、季度、月检修及维保计划，并组织实施；</w:t>
            </w:r>
          </w:p>
          <w:p w14:paraId="197F87B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6.具有良好的文字与表达能力；</w:t>
            </w:r>
          </w:p>
          <w:p w14:paraId="19AD898B">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为人正直开朗、责任感强，并具有较强的组织、协调能力和敬业精神。</w:t>
            </w:r>
          </w:p>
        </w:tc>
      </w:tr>
      <w:tr w14:paraId="4F1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3" w:hRule="atLeast"/>
        </w:trPr>
        <w:tc>
          <w:tcPr>
            <w:tcW w:w="688" w:type="dxa"/>
            <w:shd w:val="clear" w:color="auto" w:fill="auto"/>
            <w:noWrap/>
            <w:vAlign w:val="center"/>
          </w:tcPr>
          <w:p w14:paraId="3E65ACB8">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29</w:t>
            </w:r>
          </w:p>
        </w:tc>
        <w:tc>
          <w:tcPr>
            <w:tcW w:w="1885" w:type="dxa"/>
            <w:shd w:val="clear" w:color="auto" w:fill="auto"/>
            <w:noWrap/>
            <w:vAlign w:val="center"/>
          </w:tcPr>
          <w:p w14:paraId="1BCA1033">
            <w:pPr>
              <w:keepNext w:val="0"/>
              <w:keepLines w:val="0"/>
              <w:widowControl/>
              <w:suppressLineNumbers w:val="0"/>
              <w:snapToGrid w:val="0"/>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音视频工程师</w:t>
            </w:r>
          </w:p>
        </w:tc>
        <w:tc>
          <w:tcPr>
            <w:tcW w:w="1200" w:type="dxa"/>
            <w:shd w:val="clear" w:color="auto" w:fill="auto"/>
            <w:noWrap/>
            <w:vAlign w:val="center"/>
          </w:tcPr>
          <w:p w14:paraId="668FF657">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4988C60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1.负责企业音视频设备（音响系统、LED屏、投影仪、摄像机、直播设备）的日常运维，定期巡检设备状态，排查故障隐患；</w:t>
            </w:r>
          </w:p>
          <w:p w14:paraId="02930A0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2.各类活动前根据活动需求完成音视频设备调试，如开幕式音响效果优化、LED屏内容同步、直播机位设置，确保活动顺利开展；</w:t>
            </w:r>
          </w:p>
          <w:p w14:paraId="7DF70C9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3.针对不同场景（论坛、宴会、展会）调整音视频参数，满足活动的音质、画质要求；</w:t>
            </w:r>
          </w:p>
          <w:p w14:paraId="7A198B3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4.活动期间全程驻场，实时监控音视频设备运行状态，及时解决突发问题（如音响杂音、LED屏黑屏、直播中断）；</w:t>
            </w:r>
          </w:p>
          <w:p w14:paraId="6B025B1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5.为参展商提供展位音视频设备租赁与调试服务，协助完成互动展项、产品演示的音视频搭建；</w:t>
            </w:r>
          </w:p>
          <w:p w14:paraId="25019B40">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6.制定音视频设备应急预案，提前备份设备与信号源，确保故障发生时能快速切换，减少对活动的影响；</w:t>
            </w:r>
          </w:p>
        </w:tc>
        <w:tc>
          <w:tcPr>
            <w:tcW w:w="3654" w:type="dxa"/>
            <w:shd w:val="clear" w:color="auto" w:fill="auto"/>
            <w:vAlign w:val="center"/>
          </w:tcPr>
          <w:p w14:paraId="783F269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1.全日制大专及以上学历，电子工程、广播电视工程、音响工程等相关专业；</w:t>
            </w:r>
          </w:p>
          <w:p w14:paraId="3847B19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2.25-50周岁；</w:t>
            </w:r>
          </w:p>
          <w:p w14:paraId="6732623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3.3年以上音视频设备运维经验，持有音响师、灯光师等专业证书优先；</w:t>
            </w:r>
          </w:p>
          <w:p w14:paraId="1AA9081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4.熟悉专业音响、LED屏、直播设备的操作与调试，掌握音视频信号处理、同步传输技术；</w:t>
            </w:r>
          </w:p>
          <w:p w14:paraId="5F99EE6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具备现场应急处理能力，能快速排查并解决音视频故障；有会展中心、大型活动音视频支持经验优先。</w:t>
            </w:r>
          </w:p>
        </w:tc>
      </w:tr>
    </w:tbl>
    <w:p w14:paraId="0B57F4AB">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13BE1FA8">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2FC5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6273ED54">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0AA31F9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62E6812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686FBFA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05C523C9">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0AB9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4" w:hRule="atLeast"/>
        </w:trPr>
        <w:tc>
          <w:tcPr>
            <w:tcW w:w="688" w:type="dxa"/>
            <w:shd w:val="clear" w:color="auto" w:fill="auto"/>
            <w:noWrap/>
            <w:vAlign w:val="center"/>
          </w:tcPr>
          <w:p w14:paraId="1E42444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30</w:t>
            </w:r>
          </w:p>
        </w:tc>
        <w:tc>
          <w:tcPr>
            <w:tcW w:w="1885" w:type="dxa"/>
            <w:shd w:val="clear" w:color="auto" w:fill="auto"/>
            <w:noWrap/>
            <w:vAlign w:val="center"/>
          </w:tcPr>
          <w:p w14:paraId="3FB93D99">
            <w:pPr>
              <w:pStyle w:val="7"/>
              <w:numPr>
                <w:ilvl w:val="0"/>
                <w:numId w:val="0"/>
              </w:numPr>
              <w:ind w:leftChars="0"/>
              <w:jc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暖通给排水</w:t>
            </w:r>
            <w:r>
              <w:rPr>
                <w:rFonts w:hint="eastAsia" w:ascii="仿宋_GB2312" w:hAnsi="宋体" w:eastAsia="仿宋_GB2312"/>
                <w:bCs/>
                <w:color w:val="000000" w:themeColor="text1"/>
                <w:sz w:val="24"/>
                <w:lang w:val="en-US" w:eastAsia="zh-CN"/>
                <w14:textFill>
                  <w14:solidFill>
                    <w14:schemeClr w14:val="tx1"/>
                  </w14:solidFill>
                </w14:textFill>
              </w:rPr>
              <w:t>工程师</w:t>
            </w:r>
          </w:p>
        </w:tc>
        <w:tc>
          <w:tcPr>
            <w:tcW w:w="1200" w:type="dxa"/>
            <w:shd w:val="clear" w:color="auto" w:fill="auto"/>
            <w:noWrap/>
            <w:vAlign w:val="center"/>
          </w:tcPr>
          <w:p w14:paraId="24E36D8A">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7F2BD2C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1.负责企业暖通系统（中央空调、新风系统、展厅供暖设备）的日常运维，定期巡检设备运行状态，排查故障隐患；</w:t>
            </w:r>
          </w:p>
          <w:p w14:paraId="619AEB6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2.优化暖通系统运行模式，通过错峰启停、分区控制降低能耗，实现节能目标；</w:t>
            </w:r>
          </w:p>
          <w:p w14:paraId="578101F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3.维护企业给排水系统（自来水供应、污水处理、消防给排水、厨房卫生间给排水），定期巡检管道、水泵、水箱，排查漏水、堵塞隐患；</w:t>
            </w:r>
          </w:p>
          <w:p w14:paraId="2330A31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4.活动期间重点保障消防给排水系统正常运行，定期检测消防水泵、喷淋系统，确保符合消防安全标准；</w:t>
            </w:r>
          </w:p>
          <w:p w14:paraId="1B22687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5.处理给排水突发故障（如水管漏水、卫生间堵塞），快速修复并清理现场，避免影响会展活动；</w:t>
            </w:r>
          </w:p>
          <w:p w14:paraId="278EE7C5">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6.制定暖通给排水设备年度维保计划，定期对设备进行清洁、润滑、校准，延长设备使用寿命；</w:t>
            </w:r>
          </w:p>
        </w:tc>
        <w:tc>
          <w:tcPr>
            <w:tcW w:w="3654" w:type="dxa"/>
            <w:shd w:val="clear" w:color="auto" w:fill="auto"/>
            <w:vAlign w:val="center"/>
          </w:tcPr>
          <w:p w14:paraId="4589097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1.中专及以上学历，暖通空调、给排水工程等相关专业；</w:t>
            </w:r>
          </w:p>
          <w:p w14:paraId="237F4E3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2.30-50周岁；</w:t>
            </w:r>
          </w:p>
          <w:p w14:paraId="05A7C2F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3.3年以上暖通给排水运维经验，持有注册暖通工程师、给排水工程师证书优先；</w:t>
            </w:r>
          </w:p>
          <w:p w14:paraId="329DDC9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4.熟悉中央空调、给排水系统原理，掌握设备维修与调试技术，了解消防给排水规范；</w:t>
            </w:r>
          </w:p>
          <w:p w14:paraId="697A9C0D">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具备应急处理能力，能快速排查并解决暖通给排水故障；有会展中心、大型场馆运维经验优先。</w:t>
            </w:r>
          </w:p>
        </w:tc>
      </w:tr>
      <w:tr w14:paraId="5C2E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3" w:hRule="atLeast"/>
        </w:trPr>
        <w:tc>
          <w:tcPr>
            <w:tcW w:w="688" w:type="dxa"/>
            <w:shd w:val="clear" w:color="auto" w:fill="auto"/>
            <w:noWrap/>
            <w:vAlign w:val="center"/>
          </w:tcPr>
          <w:p w14:paraId="41F1D115">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31</w:t>
            </w:r>
          </w:p>
        </w:tc>
        <w:tc>
          <w:tcPr>
            <w:tcW w:w="1885" w:type="dxa"/>
            <w:shd w:val="clear" w:color="auto" w:fill="auto"/>
            <w:noWrap/>
            <w:vAlign w:val="center"/>
          </w:tcPr>
          <w:p w14:paraId="3BF71126">
            <w:pPr>
              <w:keepNext w:val="0"/>
              <w:keepLines w:val="0"/>
              <w:widowControl/>
              <w:suppressLineNumbers w:val="0"/>
              <w:snapToGrid w:val="0"/>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综合维修工程师</w:t>
            </w:r>
          </w:p>
        </w:tc>
        <w:tc>
          <w:tcPr>
            <w:tcW w:w="1200" w:type="dxa"/>
            <w:shd w:val="clear" w:color="auto" w:fill="auto"/>
            <w:noWrap/>
            <w:vAlign w:val="center"/>
          </w:tcPr>
          <w:p w14:paraId="3B572DCD">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3547AB6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1.负责企业公共区域设施的日常维修，如门窗、灯具、家具、电梯按钮、卫生间洁具等，确保设施正常使用；</w:t>
            </w:r>
          </w:p>
          <w:p w14:paraId="754E641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2.定期对展厅、办公楼、餐厅等区域进行设施巡检，提前发现并处理隐患，避免故障扩大；</w:t>
            </w:r>
          </w:p>
          <w:p w14:paraId="420459E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3.建立维修台账，记录维修时间、内容、耗材使用情况，统计设施故障率，提出优化建议；</w:t>
            </w:r>
          </w:p>
          <w:p w14:paraId="628B361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4.活动期间驻场，快速处理展位搭建、活动现场的临时维修需求；</w:t>
            </w:r>
          </w:p>
          <w:p w14:paraId="7CDD382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5.配合参展商完成展位设施调试，如展柜灯光、演示设备电源连接等，提供技术支持；</w:t>
            </w:r>
          </w:p>
          <w:p w14:paraId="1AD154F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6.活动结束后协助完成场地清理与设施复位，为下一场活动做好准备；</w:t>
            </w:r>
          </w:p>
          <w:p w14:paraId="7D857040">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7.负责企业小型设备的维修，如打印机、复印机、咖啡机、吸尘器等，降低设备外修成本；</w:t>
            </w:r>
          </w:p>
        </w:tc>
        <w:tc>
          <w:tcPr>
            <w:tcW w:w="3654" w:type="dxa"/>
            <w:shd w:val="clear" w:color="auto" w:fill="auto"/>
            <w:vAlign w:val="center"/>
          </w:tcPr>
          <w:p w14:paraId="5843758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1.中专及以上学历，机电维修、物业管理等相关专业。</w:t>
            </w:r>
          </w:p>
          <w:p w14:paraId="6EFFAC9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2.30-50周岁；</w:t>
            </w:r>
          </w:p>
          <w:p w14:paraId="34D437F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3.2年以上综合维修经验，持有电工证、钳工证等专业证书优先。</w:t>
            </w:r>
          </w:p>
          <w:p w14:paraId="78D06FC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4.熟悉水电维修、门窗家具维修、小型设备维修技术，能独立完成常见故障处理。</w:t>
            </w:r>
          </w:p>
          <w:p w14:paraId="37431E0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具备应急处理能力，能快速响应维修需求；有会展中心、大型商场维修经验优先。</w:t>
            </w:r>
          </w:p>
        </w:tc>
      </w:tr>
    </w:tbl>
    <w:p w14:paraId="7280AD0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11F624AA">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2F88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7C290C8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7EA0D37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77E6518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6E481750">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551E34F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7C55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4" w:hRule="atLeast"/>
        </w:trPr>
        <w:tc>
          <w:tcPr>
            <w:tcW w:w="688" w:type="dxa"/>
            <w:shd w:val="clear" w:color="auto" w:fill="auto"/>
            <w:noWrap/>
            <w:vAlign w:val="center"/>
          </w:tcPr>
          <w:p w14:paraId="344B0B0F">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32</w:t>
            </w:r>
          </w:p>
        </w:tc>
        <w:tc>
          <w:tcPr>
            <w:tcW w:w="1885" w:type="dxa"/>
            <w:shd w:val="clear" w:color="auto" w:fill="auto"/>
            <w:noWrap/>
            <w:vAlign w:val="center"/>
          </w:tcPr>
          <w:p w14:paraId="7809B6DF">
            <w:pPr>
              <w:pStyle w:val="7"/>
              <w:numPr>
                <w:ilvl w:val="0"/>
                <w:numId w:val="0"/>
              </w:numPr>
              <w:ind w:leftChars="0"/>
              <w:jc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ascii="仿宋_GB2312" w:eastAsia="仿宋_GB2312" w:cs="仿宋_GB2312"/>
                <w:sz w:val="24"/>
                <w:szCs w:val="24"/>
              </w:rPr>
              <w:t>能源及工程档案管理主管</w:t>
            </w:r>
          </w:p>
        </w:tc>
        <w:tc>
          <w:tcPr>
            <w:tcW w:w="1200" w:type="dxa"/>
            <w:shd w:val="clear" w:color="auto" w:fill="auto"/>
            <w:noWrap/>
            <w:vAlign w:val="center"/>
          </w:tcPr>
          <w:p w14:paraId="7DCF0EC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58A4EE6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1.负责企业能源管理工作，统计水、电、气、空调等能耗数据，建立能耗台账，定期分析能耗趋势；</w:t>
            </w:r>
          </w:p>
          <w:p w14:paraId="75BC00B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2.制定能源消耗定额，对各部门、各区域的能耗进行考核，推动节能措施落实；</w:t>
            </w:r>
          </w:p>
          <w:p w14:paraId="2426B77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3.统筹企业工程档案管理工作，包括设备档案、施工记录、维修记录、验收资料、合规文件等，建立档案管理体系；</w:t>
            </w:r>
          </w:p>
          <w:p w14:paraId="4EF1B91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4.对工程档案进行分类、编号、归档，确保档案完整、准确、可追溯；采用电子档案系统管理，提升档案查询效率；</w:t>
            </w:r>
          </w:p>
          <w:p w14:paraId="1DD7108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5.定期编制能耗分析报告，分析能耗异常原因，提出节能优化建议，上报管理层；</w:t>
            </w:r>
          </w:p>
          <w:p w14:paraId="1157E7E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6.配合政府部门完成能耗统计与上报工作，确保数据准确合规；</w:t>
            </w:r>
          </w:p>
          <w:p w14:paraId="0FE305B6">
            <w:pPr>
              <w:pStyle w:val="7"/>
              <w:numPr>
                <w:ilvl w:val="0"/>
                <w:numId w:val="0"/>
              </w:numPr>
              <w:ind w:leftChars="0"/>
              <w:rPr>
                <w:rFonts w:hint="eastAsia" w:ascii="仿宋_GB2312" w:hAnsi="宋体" w:eastAsia="仿宋_GB2312"/>
                <w:bCs/>
                <w:sz w:val="24"/>
                <w:lang w:eastAsia="zh-CN"/>
              </w:rPr>
            </w:pPr>
            <w:r>
              <w:rPr>
                <w:rFonts w:hint="eastAsia" w:ascii="仿宋_GB2312" w:hAnsi="宋体" w:eastAsia="仿宋_GB2312"/>
                <w:bCs/>
                <w:color w:val="000000" w:themeColor="text1"/>
                <w:sz w:val="24"/>
                <w:lang w:val="en-US" w:eastAsia="zh-CN"/>
                <w14:textFill>
                  <w14:solidFill>
                    <w14:schemeClr w14:val="tx1"/>
                  </w14:solidFill>
                </w14:textFill>
              </w:rPr>
              <w:t>7.管理企业工程合规档案，确保符合法规要求；</w:t>
            </w:r>
          </w:p>
        </w:tc>
        <w:tc>
          <w:tcPr>
            <w:tcW w:w="3654" w:type="dxa"/>
            <w:shd w:val="clear" w:color="auto" w:fill="auto"/>
            <w:vAlign w:val="center"/>
          </w:tcPr>
          <w:p w14:paraId="6BA13E9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1.全日制大专及以上学历，档案学、能源管理、工程管理等相关专业；</w:t>
            </w:r>
          </w:p>
          <w:p w14:paraId="65CF049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714F4E1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3.3年以上能源管理或档案管理经验，持有档案管理员证书、能源管理师证书优先；</w:t>
            </w:r>
          </w:p>
          <w:p w14:paraId="11EA06F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4.熟悉能源统计与分析方法，掌握档案管理流程与标准，能独立完成能耗报告与档案体系建设；</w:t>
            </w:r>
          </w:p>
          <w:p w14:paraId="5030A147">
            <w:pPr>
              <w:pStyle w:val="7"/>
              <w:numPr>
                <w:ilvl w:val="0"/>
                <w:numId w:val="0"/>
              </w:numPr>
              <w:ind w:leftChars="0"/>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bCs/>
                <w:color w:val="000000" w:themeColor="text1"/>
                <w:sz w:val="24"/>
                <w:lang w:val="en-US" w:eastAsia="zh-CN"/>
                <w14:textFill>
                  <w14:solidFill>
                    <w14:schemeClr w14:val="tx1"/>
                  </w14:solidFill>
                </w14:textFill>
              </w:rPr>
              <w:t>具备良好的沟通协调能力，能协调各部门完成数据收集与档案整理；有会展中心、大型场馆能源或档案管理经验优先。</w:t>
            </w:r>
          </w:p>
        </w:tc>
      </w:tr>
      <w:tr w14:paraId="28D2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3" w:hRule="atLeast"/>
        </w:trPr>
        <w:tc>
          <w:tcPr>
            <w:tcW w:w="688" w:type="dxa"/>
            <w:shd w:val="clear" w:color="auto" w:fill="auto"/>
            <w:noWrap/>
            <w:vAlign w:val="center"/>
          </w:tcPr>
          <w:p w14:paraId="429853C9">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33</w:t>
            </w:r>
          </w:p>
        </w:tc>
        <w:tc>
          <w:tcPr>
            <w:tcW w:w="1885" w:type="dxa"/>
            <w:shd w:val="clear" w:color="auto" w:fill="auto"/>
            <w:noWrap/>
            <w:vAlign w:val="center"/>
          </w:tcPr>
          <w:p w14:paraId="10378F6E">
            <w:pPr>
              <w:keepNext w:val="0"/>
              <w:keepLines w:val="0"/>
              <w:widowControl/>
              <w:suppressLineNumbers w:val="0"/>
              <w:snapToGrid w:val="0"/>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rPr>
              <w:t>安防消防经理</w:t>
            </w:r>
          </w:p>
        </w:tc>
        <w:tc>
          <w:tcPr>
            <w:tcW w:w="1200" w:type="dxa"/>
            <w:shd w:val="clear" w:color="auto" w:fill="auto"/>
            <w:noWrap/>
            <w:vAlign w:val="center"/>
          </w:tcPr>
          <w:p w14:paraId="1D084B15">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4911ED5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1.负责企业安防系统的日常运维，定期巡检设备运行状态，排查故障隐患；</w:t>
            </w:r>
          </w:p>
          <w:p w14:paraId="1F5A8094">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2.活动期间重点监控展厅、出入口、停车场等区域，实时掌握人员流动情况，及时处置异常事件；</w:t>
            </w:r>
          </w:p>
          <w:p w14:paraId="4BDE209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3.管理监控录像存储，定期备份重要录像，配合公安部门调取监控资料，协助案件调查；</w:t>
            </w:r>
          </w:p>
          <w:p w14:paraId="11D8C4A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4.统筹企业消防设施的日常维护，定期检测设备性能，确保符合消防安全标准；</w:t>
            </w:r>
          </w:p>
          <w:p w14:paraId="57BE69F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5.制定消防设施年度维保计划，对接消防维保单位完成设备检修与校准，建立消防设施台账，记录设备型号、维保信息；</w:t>
            </w:r>
          </w:p>
          <w:p w14:paraId="7E0CBBA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6.针对大型活动制定专项安防方案，增加重点区域监控与巡逻频次，保障展会期间人员与展品安全；</w:t>
            </w:r>
          </w:p>
          <w:p w14:paraId="69BB4B45">
            <w:pPr>
              <w:pStyle w:val="7"/>
              <w:numPr>
                <w:ilvl w:val="0"/>
                <w:numId w:val="0"/>
              </w:numPr>
              <w:ind w:leftChars="0"/>
              <w:rPr>
                <w:rFonts w:hint="eastAsia" w:ascii="仿宋_GB2312" w:hAnsi="宋体" w:eastAsia="仿宋_GB2312"/>
                <w:bCs/>
                <w:sz w:val="24"/>
                <w:lang w:eastAsia="zh-CN"/>
              </w:rPr>
            </w:pPr>
          </w:p>
        </w:tc>
        <w:tc>
          <w:tcPr>
            <w:tcW w:w="3654" w:type="dxa"/>
            <w:shd w:val="clear" w:color="auto" w:fill="auto"/>
            <w:vAlign w:val="center"/>
          </w:tcPr>
          <w:p w14:paraId="76C9B5B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1.全日制大专及以上学历，消防工程、安全管理等相关专业；</w:t>
            </w:r>
          </w:p>
          <w:p w14:paraId="4F70968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6AD1F440">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3.3年以上安防消防管理经验，持有消防设施操作员（中级）、注册消防工程师证书优先；</w:t>
            </w:r>
          </w:p>
          <w:p w14:paraId="1F11A6E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4.熟悉安防监控系统、消防设施的操作与维护，掌握消防法规与应急处置流程；</w:t>
            </w:r>
          </w:p>
          <w:p w14:paraId="3C46062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具备会展中心、大型场馆安防消防管理经验者优先。</w:t>
            </w:r>
          </w:p>
        </w:tc>
      </w:tr>
    </w:tbl>
    <w:p w14:paraId="0B1D99A2">
      <w:pPr>
        <w:jc w:val="center"/>
        <w:rPr>
          <w:rFonts w:hint="eastAsia" w:ascii="仿宋_GB2312" w:hAnsi="仿宋_GB2312" w:eastAsia="仿宋_GB2312" w:cs="仿宋_GB2312"/>
          <w:b/>
          <w:bCs/>
          <w:sz w:val="32"/>
          <w:szCs w:val="32"/>
          <w:lang w:val="en-US" w:eastAsia="zh-CN"/>
        </w:rPr>
        <w:sectPr>
          <w:pgSz w:w="11906" w:h="16838"/>
          <w:pgMar w:top="567" w:right="283" w:bottom="567" w:left="283" w:header="851" w:footer="992" w:gutter="0"/>
          <w:cols w:space="425" w:num="1"/>
          <w:docGrid w:type="lines" w:linePitch="312" w:charSpace="0"/>
        </w:sectPr>
      </w:pPr>
    </w:p>
    <w:p w14:paraId="6D180DD8">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44A1F177">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5FDF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50D69812">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49DF74F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5DEC176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62EDE9E9">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714670F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3454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4" w:hRule="atLeast"/>
        </w:trPr>
        <w:tc>
          <w:tcPr>
            <w:tcW w:w="688" w:type="dxa"/>
            <w:shd w:val="clear" w:color="auto" w:fill="auto"/>
            <w:noWrap/>
            <w:vAlign w:val="center"/>
          </w:tcPr>
          <w:p w14:paraId="106F619A">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34</w:t>
            </w:r>
          </w:p>
        </w:tc>
        <w:tc>
          <w:tcPr>
            <w:tcW w:w="1885" w:type="dxa"/>
            <w:shd w:val="clear" w:color="auto" w:fill="auto"/>
            <w:noWrap/>
            <w:vAlign w:val="center"/>
          </w:tcPr>
          <w:p w14:paraId="7C12A0FF">
            <w:pPr>
              <w:pStyle w:val="7"/>
              <w:numPr>
                <w:ilvl w:val="0"/>
                <w:numId w:val="0"/>
              </w:numPr>
              <w:ind w:leftChars="0"/>
              <w:jc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内保警卫经理</w:t>
            </w:r>
          </w:p>
        </w:tc>
        <w:tc>
          <w:tcPr>
            <w:tcW w:w="1200" w:type="dxa"/>
            <w:shd w:val="clear" w:color="auto" w:fill="auto"/>
            <w:noWrap/>
            <w:vAlign w:val="center"/>
          </w:tcPr>
          <w:p w14:paraId="11E3D5F0">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1ED5309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1.负责企业内部区域（展厅、办公楼、餐厅、会议室）的安保管理，制定巡逻路线与频次，安排内保人员定期巡逻，排查安全隐患；</w:t>
            </w:r>
          </w:p>
          <w:p w14:paraId="492F7A4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2.管理门禁系统，控制人员进出权限，严格审核外来人员登记，保障内部区域安全；</w:t>
            </w:r>
          </w:p>
          <w:p w14:paraId="38640CF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3.制定VIP接待、重要活动（如开幕式、高层论坛）的专项安保方案，安排警卫人员负责VIP人员的随身护卫与路线安保；</w:t>
            </w:r>
          </w:p>
          <w:p w14:paraId="1688BD5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4.协调内保、外保、安防团队，确保VIP活动期间的人员安全与现场秩序；</w:t>
            </w:r>
          </w:p>
          <w:p w14:paraId="4B67418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5.处理内部区域突发安全事件（如物品丢失、人员冲突、电气故障），快速响应并采取控制措施，避免事件扩大；</w:t>
            </w:r>
          </w:p>
          <w:p w14:paraId="4D8FFAF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6.定期组织内保技能培训（如格斗技巧、应急处置、礼仪规范），提升团队专业水平；</w:t>
            </w:r>
          </w:p>
        </w:tc>
        <w:tc>
          <w:tcPr>
            <w:tcW w:w="3654" w:type="dxa"/>
            <w:shd w:val="clear" w:color="auto" w:fill="auto"/>
            <w:vAlign w:val="center"/>
          </w:tcPr>
          <w:p w14:paraId="6DBD9DC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1.中专及以上学历，退伍军人、安保专业背景优先；</w:t>
            </w:r>
          </w:p>
          <w:p w14:paraId="2E57054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1EB7104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3.3年以上内保警卫管理经验，持有保安师、保安证书优先；</w:t>
            </w:r>
          </w:p>
          <w:p w14:paraId="50733AC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4.熟悉内部安保流程与应急处置，具备VIP接待安保经验者优先；</w:t>
            </w:r>
          </w:p>
          <w:p w14:paraId="73825E6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具备较强的沟通协调能力与应急反应能力，能快速处置突发安全事件。</w:t>
            </w:r>
          </w:p>
        </w:tc>
      </w:tr>
      <w:tr w14:paraId="5651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3" w:hRule="atLeast"/>
        </w:trPr>
        <w:tc>
          <w:tcPr>
            <w:tcW w:w="688" w:type="dxa"/>
            <w:shd w:val="clear" w:color="auto" w:fill="auto"/>
            <w:noWrap/>
            <w:vAlign w:val="center"/>
          </w:tcPr>
          <w:p w14:paraId="20FC8DC6">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35</w:t>
            </w:r>
          </w:p>
        </w:tc>
        <w:tc>
          <w:tcPr>
            <w:tcW w:w="1885" w:type="dxa"/>
            <w:shd w:val="clear" w:color="auto" w:fill="auto"/>
            <w:noWrap/>
            <w:vAlign w:val="center"/>
          </w:tcPr>
          <w:p w14:paraId="5AF8BB0B">
            <w:pPr>
              <w:keepNext w:val="0"/>
              <w:keepLines w:val="0"/>
              <w:widowControl/>
              <w:suppressLineNumbers w:val="0"/>
              <w:snapToGrid w:val="0"/>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rPr>
              <w:t>外保交通经理</w:t>
            </w:r>
          </w:p>
        </w:tc>
        <w:tc>
          <w:tcPr>
            <w:tcW w:w="1200" w:type="dxa"/>
            <w:shd w:val="clear" w:color="auto" w:fill="auto"/>
            <w:noWrap/>
            <w:vAlign w:val="center"/>
          </w:tcPr>
          <w:p w14:paraId="62F88A7F">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743BFEC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1.负责企业外围区域（出入口、广场、周边道路）的安保管理，安排外保人员值守，管控人员与车辆进出，维护外围秩序；</w:t>
            </w:r>
          </w:p>
          <w:p w14:paraId="5760445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2.活动期间增加外围巡逻频次，防范外围区域的盗窃、诈骗、摆摊设点等违规行为，保障参展商与观众的人身财产安全；</w:t>
            </w:r>
          </w:p>
          <w:p w14:paraId="6AAF326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3.统筹企业停车场管理，制定停车规则与收费标准，安排人员引导车辆停放，提升停车场使用效率；</w:t>
            </w:r>
          </w:p>
          <w:p w14:paraId="4F0417C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4.活动高峰时段协调交通管理部门，疏导周边道路车流，缓解交通拥堵，保障参会车辆顺畅通行；</w:t>
            </w:r>
          </w:p>
          <w:p w14:paraId="273774A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5.处理停车场内的突发情况（如车辆刮擦、停车场拥堵、车辆故障），协调相关方解决问题；</w:t>
            </w:r>
          </w:p>
          <w:p w14:paraId="54E5817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6.制定外围交通应急预案，处理突发交通事件（如交通事故、道路堵塞），快速恢复交通秩序；</w:t>
            </w:r>
          </w:p>
          <w:p w14:paraId="628B1806">
            <w:pPr>
              <w:pStyle w:val="7"/>
              <w:numPr>
                <w:ilvl w:val="0"/>
                <w:numId w:val="0"/>
              </w:numPr>
              <w:ind w:leftChars="0"/>
              <w:rPr>
                <w:rFonts w:hint="eastAsia" w:ascii="仿宋_GB2312" w:hAnsi="宋体" w:eastAsia="仿宋_GB2312"/>
                <w:bCs/>
                <w:sz w:val="24"/>
                <w:lang w:eastAsia="zh-CN"/>
              </w:rPr>
            </w:pPr>
          </w:p>
        </w:tc>
        <w:tc>
          <w:tcPr>
            <w:tcW w:w="3654" w:type="dxa"/>
            <w:shd w:val="clear" w:color="auto" w:fill="auto"/>
            <w:vAlign w:val="center"/>
          </w:tcPr>
          <w:p w14:paraId="0ABCF0A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1.中专及以上学历，退伍军人、交通管理专业背景优先；</w:t>
            </w:r>
          </w:p>
          <w:p w14:paraId="55A492B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00618C8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3.3年以上外保交通管理经验，持有保安员证书、交通协管员证书优先；</w:t>
            </w:r>
          </w:p>
          <w:p w14:paraId="4B62033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4.熟悉交通疏导、停车场管理流程，具备大型活动交通管控经验者优先；</w:t>
            </w:r>
          </w:p>
          <w:p w14:paraId="451FD46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具备较强的沟通协调能力与应急反应能力，能快速处置外围安全与交通事件。</w:t>
            </w:r>
          </w:p>
        </w:tc>
      </w:tr>
    </w:tbl>
    <w:p w14:paraId="79753BE0">
      <w:pPr>
        <w:jc w:val="center"/>
        <w:rPr>
          <w:rFonts w:hint="eastAsia" w:ascii="仿宋_GB2312" w:hAnsi="仿宋_GB2312" w:eastAsia="仿宋_GB2312" w:cs="仿宋_GB2312"/>
          <w:b/>
          <w:bCs/>
          <w:sz w:val="32"/>
          <w:szCs w:val="32"/>
          <w:lang w:val="en-US" w:eastAsia="zh-CN"/>
        </w:rPr>
        <w:sectPr>
          <w:pgSz w:w="11906" w:h="16838"/>
          <w:pgMar w:top="567" w:right="283" w:bottom="567" w:left="283" w:header="851" w:footer="992" w:gutter="0"/>
          <w:cols w:space="425" w:num="1"/>
          <w:docGrid w:type="lines" w:linePitch="312" w:charSpace="0"/>
        </w:sectPr>
      </w:pPr>
    </w:p>
    <w:p w14:paraId="105C40E7">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5D6F72DF">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035F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56368FD7">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5BD6773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1E09272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0C3B541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128C40ED">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1E06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4" w:hRule="atLeast"/>
        </w:trPr>
        <w:tc>
          <w:tcPr>
            <w:tcW w:w="688" w:type="dxa"/>
            <w:shd w:val="clear" w:color="auto" w:fill="auto"/>
            <w:noWrap/>
            <w:vAlign w:val="center"/>
          </w:tcPr>
          <w:p w14:paraId="403BEE39">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36</w:t>
            </w:r>
          </w:p>
        </w:tc>
        <w:tc>
          <w:tcPr>
            <w:tcW w:w="1885" w:type="dxa"/>
            <w:shd w:val="clear" w:color="auto" w:fill="auto"/>
            <w:noWrap/>
            <w:vAlign w:val="center"/>
          </w:tcPr>
          <w:p w14:paraId="20A4E90E">
            <w:pPr>
              <w:pStyle w:val="7"/>
              <w:numPr>
                <w:ilvl w:val="0"/>
                <w:numId w:val="0"/>
              </w:numPr>
              <w:ind w:leftChars="0"/>
              <w:jc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安全生产经理</w:t>
            </w:r>
          </w:p>
        </w:tc>
        <w:tc>
          <w:tcPr>
            <w:tcW w:w="1200" w:type="dxa"/>
            <w:shd w:val="clear" w:color="auto" w:fill="auto"/>
            <w:noWrap/>
            <w:vAlign w:val="center"/>
          </w:tcPr>
          <w:p w14:paraId="5A056AA4">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5C8ED2A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1.负责企业全区域的安全生产隐患排查，重点检查展厅电气设备、施工区域、厨房设备、电梯等高危区域，建立隐患台账并跟踪整改；</w:t>
            </w:r>
          </w:p>
          <w:p w14:paraId="411E1BE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2.定期开展安全生产检查，针对发现的问题制定整改方案，督促责任部门限期落实，确保安全生产合规；</w:t>
            </w:r>
          </w:p>
          <w:p w14:paraId="337B135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3.统筹企业装修改造、展位搭建等施工项目的安全管理，审核施工方的安全方案，监督施工方落实安全措施（如佩戴安全帽、设置警示标识、消防器材配备）；</w:t>
            </w:r>
          </w:p>
          <w:p w14:paraId="0E1FD73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4.施工期间定期巡检施工现场，排查安全隐患，制止违规操作，确保施工安全；</w:t>
            </w:r>
          </w:p>
          <w:p w14:paraId="7BF2065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5.参与企业大型设备（电梯、空调、锅炉）的安全管理，监督设备维保单位完成定期检测与维护，确保设备符合安全生产标准；</w:t>
            </w:r>
          </w:p>
          <w:p w14:paraId="25940E51">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6.建立设备安全台账，记录设备型号、维保信息、检测报告，配合特种设备监管部门完成设备年检；</w:t>
            </w:r>
          </w:p>
          <w:p w14:paraId="4628D6B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7.制定安全生产培训计划，开展全员安全生产培训（如电气安全、施工安全、设备操作安全），提升全员安全生产意识；</w:t>
            </w:r>
          </w:p>
          <w:p w14:paraId="2038B1A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8.制定安全生产应急预案，定期组织安全生产应急演练（如电梯困人应急演练、设备故障应急演练），提升应急处置能力；</w:t>
            </w:r>
          </w:p>
          <w:p w14:paraId="77FDDDA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9.处理安全生产突发事故（如设备故障伤人、施工事故），启动应急预案并配合相关部门调查处理；</w:t>
            </w:r>
          </w:p>
          <w:p w14:paraId="08808F1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p>
        </w:tc>
        <w:tc>
          <w:tcPr>
            <w:tcW w:w="3654" w:type="dxa"/>
            <w:shd w:val="clear" w:color="auto" w:fill="auto"/>
            <w:vAlign w:val="center"/>
          </w:tcPr>
          <w:p w14:paraId="4BF0A96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1.全日制大专及以上学历，安全工程、机电工程等相关专业；</w:t>
            </w:r>
          </w:p>
          <w:p w14:paraId="79B8B93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04C9B12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3.3年以上安全生产管理经验，持有注册安全工程师、安全员证书优先；</w:t>
            </w:r>
          </w:p>
          <w:p w14:paraId="648BAE3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4.熟悉安全生产法规与标准，具备安全生产隐患排查与应急处置能力；</w:t>
            </w:r>
          </w:p>
          <w:p w14:paraId="405B403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具备会展中心、大型场馆安全生产管理经验者优先。</w:t>
            </w:r>
          </w:p>
        </w:tc>
      </w:tr>
    </w:tbl>
    <w:p w14:paraId="31B2651E">
      <w:pPr>
        <w:jc w:val="center"/>
        <w:rPr>
          <w:rFonts w:hint="eastAsia" w:ascii="仿宋_GB2312" w:hAnsi="仿宋_GB2312" w:eastAsia="仿宋_GB2312" w:cs="仿宋_GB2312"/>
          <w:b/>
          <w:bCs/>
          <w:sz w:val="32"/>
          <w:szCs w:val="32"/>
          <w:lang w:val="en-US" w:eastAsia="zh-CN"/>
        </w:rPr>
      </w:pPr>
    </w:p>
    <w:p w14:paraId="17553F3E">
      <w:pPr>
        <w:jc w:val="center"/>
        <w:rPr>
          <w:rFonts w:hint="eastAsia" w:ascii="仿宋_GB2312" w:hAnsi="仿宋_GB2312" w:eastAsia="仿宋_GB2312" w:cs="仿宋_GB2312"/>
          <w:b/>
          <w:bCs/>
          <w:sz w:val="32"/>
          <w:szCs w:val="32"/>
          <w:lang w:val="en-US" w:eastAsia="zh-CN"/>
        </w:rPr>
      </w:pPr>
    </w:p>
    <w:p w14:paraId="0D95C385">
      <w:pPr>
        <w:jc w:val="center"/>
        <w:rPr>
          <w:rFonts w:hint="eastAsia" w:ascii="仿宋_GB2312" w:hAnsi="仿宋_GB2312" w:eastAsia="仿宋_GB2312" w:cs="仿宋_GB2312"/>
          <w:b/>
          <w:bCs/>
          <w:sz w:val="32"/>
          <w:szCs w:val="32"/>
          <w:lang w:val="en-US" w:eastAsia="zh-CN"/>
        </w:rPr>
      </w:pPr>
    </w:p>
    <w:p w14:paraId="7D9F4180">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317197E2">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193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7A18E91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210D7B5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4A9DD56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55BE0BB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4BE6F7C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2BE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41" w:hRule="atLeast"/>
        </w:trPr>
        <w:tc>
          <w:tcPr>
            <w:tcW w:w="688" w:type="dxa"/>
            <w:shd w:val="clear" w:color="auto" w:fill="auto"/>
            <w:noWrap/>
            <w:vAlign w:val="center"/>
          </w:tcPr>
          <w:p w14:paraId="5E21AC7B">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37</w:t>
            </w:r>
          </w:p>
        </w:tc>
        <w:tc>
          <w:tcPr>
            <w:tcW w:w="1885" w:type="dxa"/>
            <w:shd w:val="clear" w:color="auto" w:fill="auto"/>
            <w:noWrap/>
            <w:vAlign w:val="center"/>
          </w:tcPr>
          <w:p w14:paraId="7100919C">
            <w:pPr>
              <w:pStyle w:val="7"/>
              <w:numPr>
                <w:ilvl w:val="0"/>
                <w:numId w:val="0"/>
              </w:numPr>
              <w:ind w:leftChars="0"/>
              <w:jc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eastAsia="仿宋_GB2312" w:cs="仿宋_GB2312"/>
                <w:sz w:val="24"/>
                <w:szCs w:val="24"/>
              </w:rPr>
              <w:t>食品检验专员</w:t>
            </w:r>
          </w:p>
        </w:tc>
        <w:tc>
          <w:tcPr>
            <w:tcW w:w="1200" w:type="dxa"/>
            <w:shd w:val="clear" w:color="auto" w:fill="auto"/>
            <w:noWrap/>
            <w:vAlign w:val="center"/>
          </w:tcPr>
          <w:p w14:paraId="56ACD129">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5EE294C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1.负责企业餐饮食材的检验工作，对采购的肉类、蔬菜、水果、粮油等食材进行抽样检测，检查食材的新鲜度、保质期、合格证明，杜绝不合格食材进入厨房；</w:t>
            </w:r>
          </w:p>
          <w:p w14:paraId="6627725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2.建立食材检验台账，记录食材名称、供应商、检验结果，对不合格食材要求供应商退货或更换；</w:t>
            </w:r>
          </w:p>
          <w:p w14:paraId="1B3BCC0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3.监督厨房操作流程，检查食材清洗、加工、烹饪的卫生情况，确保生熟分离、烹饪温度达标（如肉类中心温度≥75℃）；</w:t>
            </w:r>
          </w:p>
          <w:p w14:paraId="16DF53C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4.定期检查厨房卫生状况，包括厨房地面、墙面、厨具的清洁消毒，食品储存的温度与湿度控制，确保符合食品安全标准；</w:t>
            </w:r>
          </w:p>
          <w:p w14:paraId="67D4039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5.协助安保部经理建立食品追溯体系，记录食材来源、加工人员、菜品流向，确保食品安全问题可追溯；</w:t>
            </w:r>
          </w:p>
          <w:p w14:paraId="46544479">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6.协助安保部经理制定食品安全应急预案，处理会展期间的食品安全事件，启动应急流程并配合疾控部门调查处理；</w:t>
            </w:r>
          </w:p>
          <w:p w14:paraId="1AF92F0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7.协助安保部经理开展食品安全培训，普及食品安全知识与操作规范，提升厨房员工的食品安全意识；</w:t>
            </w:r>
          </w:p>
          <w:p w14:paraId="6C5189D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8.配合市场监管部门完成食品安全检查，落实整改要求，确保餐饮合规；</w:t>
            </w:r>
          </w:p>
          <w:p w14:paraId="7B5FE437">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p>
        </w:tc>
        <w:tc>
          <w:tcPr>
            <w:tcW w:w="3654" w:type="dxa"/>
            <w:shd w:val="clear" w:color="auto" w:fill="auto"/>
            <w:vAlign w:val="center"/>
          </w:tcPr>
          <w:p w14:paraId="5A20F92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1.全日制大专及以上学历，食品科学与工程、食品安全等相关专业；</w:t>
            </w:r>
          </w:p>
          <w:p w14:paraId="31500322">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13260716">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3.2年以上食品检验或食品安全管理经验，持有食品检验员、食品安全管理员证书优先；</w:t>
            </w:r>
          </w:p>
          <w:p w14:paraId="7BFEAA2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4.熟悉食品安全法规与检验标准，掌握食材检验与食品安全管控方法；</w:t>
            </w:r>
          </w:p>
          <w:p w14:paraId="2015562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具备会展中心、大型酒店食品安全管理经验者优先。</w:t>
            </w:r>
          </w:p>
        </w:tc>
      </w:tr>
    </w:tbl>
    <w:p w14:paraId="14199D23">
      <w:pPr>
        <w:jc w:val="center"/>
        <w:rPr>
          <w:rFonts w:hint="eastAsia" w:ascii="仿宋_GB2312" w:hAnsi="仿宋_GB2312" w:eastAsia="仿宋_GB2312" w:cs="仿宋_GB2312"/>
          <w:b/>
          <w:bCs/>
          <w:sz w:val="32"/>
          <w:szCs w:val="32"/>
          <w:lang w:val="en-US" w:eastAsia="zh-CN"/>
        </w:rPr>
      </w:pPr>
    </w:p>
    <w:p w14:paraId="311A8FDD">
      <w:pPr>
        <w:jc w:val="center"/>
        <w:rPr>
          <w:rFonts w:hint="eastAsia" w:ascii="仿宋_GB2312" w:hAnsi="仿宋_GB2312" w:eastAsia="仿宋_GB2312" w:cs="仿宋_GB2312"/>
          <w:b/>
          <w:bCs/>
          <w:sz w:val="32"/>
          <w:szCs w:val="32"/>
          <w:lang w:val="en-US" w:eastAsia="zh-CN"/>
        </w:rPr>
      </w:pPr>
    </w:p>
    <w:p w14:paraId="65B3643F">
      <w:pPr>
        <w:jc w:val="both"/>
        <w:rPr>
          <w:rFonts w:hint="eastAsia" w:ascii="仿宋_GB2312" w:hAnsi="仿宋_GB2312" w:eastAsia="仿宋_GB2312" w:cs="仿宋_GB2312"/>
          <w:b/>
          <w:bCs/>
          <w:sz w:val="32"/>
          <w:szCs w:val="32"/>
          <w:lang w:val="en-US" w:eastAsia="zh-CN"/>
        </w:rPr>
      </w:pPr>
    </w:p>
    <w:p w14:paraId="76ADFF59">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石河子国际会展中心招聘岗位职责及任职要求</w:t>
      </w:r>
    </w:p>
    <w:p w14:paraId="4ADFFDC1">
      <w:pPr>
        <w:rPr>
          <w:rFonts w:hint="eastAsia"/>
          <w:lang w:val="en-US" w:eastAsia="zh-CN"/>
        </w:rPr>
      </w:pPr>
    </w:p>
    <w:tbl>
      <w:tblPr>
        <w:tblStyle w:val="4"/>
        <w:tblpPr w:leftFromText="180" w:rightFromText="180" w:vertAnchor="text" w:horzAnchor="page" w:tblpX="544" w:tblpY="146"/>
        <w:tblOverlap w:val="never"/>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885"/>
        <w:gridCol w:w="1200"/>
        <w:gridCol w:w="3559"/>
        <w:gridCol w:w="3654"/>
      </w:tblGrid>
      <w:tr w14:paraId="2E92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88" w:type="dxa"/>
            <w:shd w:val="clear" w:color="auto" w:fill="auto"/>
            <w:noWrap/>
            <w:vAlign w:val="center"/>
          </w:tcPr>
          <w:p w14:paraId="3D3D897B">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1885" w:type="dxa"/>
            <w:shd w:val="clear" w:color="auto" w:fill="auto"/>
            <w:noWrap/>
            <w:vAlign w:val="center"/>
          </w:tcPr>
          <w:p w14:paraId="536BBE1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岗位名称</w:t>
            </w:r>
          </w:p>
        </w:tc>
        <w:tc>
          <w:tcPr>
            <w:tcW w:w="1200" w:type="dxa"/>
            <w:shd w:val="clear" w:color="auto" w:fill="auto"/>
            <w:noWrap/>
            <w:vAlign w:val="center"/>
          </w:tcPr>
          <w:p w14:paraId="535077DD">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招聘人数</w:t>
            </w:r>
          </w:p>
        </w:tc>
        <w:tc>
          <w:tcPr>
            <w:tcW w:w="3559" w:type="dxa"/>
            <w:shd w:val="clear" w:color="auto" w:fill="auto"/>
            <w:vAlign w:val="center"/>
          </w:tcPr>
          <w:p w14:paraId="7CA69AF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岗位职责</w:t>
            </w:r>
          </w:p>
        </w:tc>
        <w:tc>
          <w:tcPr>
            <w:tcW w:w="3654" w:type="dxa"/>
            <w:shd w:val="clear" w:color="auto" w:fill="auto"/>
            <w:vAlign w:val="center"/>
          </w:tcPr>
          <w:p w14:paraId="0DD3499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任职要求</w:t>
            </w:r>
          </w:p>
        </w:tc>
      </w:tr>
      <w:tr w14:paraId="3B39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4" w:hRule="atLeast"/>
        </w:trPr>
        <w:tc>
          <w:tcPr>
            <w:tcW w:w="688" w:type="dxa"/>
            <w:shd w:val="clear" w:color="auto" w:fill="auto"/>
            <w:noWrap/>
            <w:vAlign w:val="center"/>
          </w:tcPr>
          <w:p w14:paraId="740DAF54">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38</w:t>
            </w:r>
          </w:p>
        </w:tc>
        <w:tc>
          <w:tcPr>
            <w:tcW w:w="1885" w:type="dxa"/>
            <w:shd w:val="clear" w:color="auto" w:fill="auto"/>
            <w:noWrap/>
            <w:vAlign w:val="center"/>
          </w:tcPr>
          <w:p w14:paraId="1B4DE967">
            <w:pPr>
              <w:pStyle w:val="7"/>
              <w:numPr>
                <w:ilvl w:val="0"/>
                <w:numId w:val="0"/>
              </w:numPr>
              <w:ind w:leftChars="0"/>
              <w:jc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安全生产专员</w:t>
            </w:r>
          </w:p>
        </w:tc>
        <w:tc>
          <w:tcPr>
            <w:tcW w:w="1200" w:type="dxa"/>
            <w:shd w:val="clear" w:color="auto" w:fill="auto"/>
            <w:noWrap/>
            <w:vAlign w:val="center"/>
          </w:tcPr>
          <w:p w14:paraId="4A8697FA">
            <w:pPr>
              <w:keepNext w:val="0"/>
              <w:keepLines w:val="0"/>
              <w:widowControl/>
              <w:suppressLineNumbers w:val="0"/>
              <w:snapToGrid w:val="0"/>
              <w:jc w:val="center"/>
              <w:textAlignment w:val="center"/>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3559" w:type="dxa"/>
            <w:shd w:val="clear" w:color="auto" w:fill="auto"/>
            <w:noWrap/>
            <w:vAlign w:val="center"/>
          </w:tcPr>
          <w:p w14:paraId="6579D78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1.配合安全生产经理开展会展中心全区域安全生产隐患排查，重点巡检展厅电气设备、施工区域、厨房设备、电梯等高危区域，做好排查记录，及时上报发现的隐患，按要求更新隐患台账并跟进整改进度。</w:t>
            </w:r>
          </w:p>
          <w:p w14:paraId="39895C6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2.落实日常安全生产巡检工作，对现场发现的违规操作、安全隐患第一时间制止、记录，同步上报安全生产经理，督促责任部门按整改要求限期落实。</w:t>
            </w:r>
          </w:p>
          <w:p w14:paraId="10BC358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3.负责装修改造、展位搭建等施工项目的日常现场巡检，核查施工方安全措施落实情况，制止违规施工行为，及时上报重大安全隐患。</w:t>
            </w:r>
          </w:p>
          <w:p w14:paraId="46FDA8A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4.配合安全生产经理跟进电梯、空调、锅炉等大型设备的安全管理，核对维保单位的检测、维护记录，更新设备安全台账，配合特种设备监管部门完成设备年检的现场对接工作。</w:t>
            </w:r>
          </w:p>
          <w:p w14:paraId="38C031D8">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5.负责安全生产档案管理工作，整理、归档各类安全检查记录、隐患整改台账、设备维保检测报告、培训演练资料等，确保档案完整规范、可追溯。</w:t>
            </w:r>
          </w:p>
          <w:p w14:paraId="6D3EC0F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6.配合开展安全生产培训工作，准备培训课件、物资，现场协助组织全员安全生产培训，做好签到、记录、培训资料发放等工作。</w:t>
            </w:r>
          </w:p>
          <w:p w14:paraId="3FAB2BFA">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7.配合开展安全生产应急演练工作，参与应急预案的落地执行，准备演练物资，现场协助组织电梯困人、设备故障、消防等应急演练，做好演练记录、效果总结整理。</w:t>
            </w:r>
          </w:p>
          <w:p w14:paraId="2F6DF83D">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8.发生安全生产突发事故（如设备故障伤人、施工事故）时第一时间上报，协助启动应急预案，配合开展现场处置、事故调查、资料整理等相关工作。</w:t>
            </w:r>
          </w:p>
          <w:p w14:paraId="511A0B23">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9.负责日常安全生产宣传工作；</w:t>
            </w:r>
          </w:p>
        </w:tc>
        <w:tc>
          <w:tcPr>
            <w:tcW w:w="3654" w:type="dxa"/>
            <w:shd w:val="clear" w:color="auto" w:fill="auto"/>
            <w:vAlign w:val="center"/>
          </w:tcPr>
          <w:p w14:paraId="70452B8F">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1.全日制大专及以上学历，食品科学与工程、食品安全等相关专业；</w:t>
            </w:r>
          </w:p>
          <w:p w14:paraId="63B7769B">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2.25-45周岁；</w:t>
            </w:r>
          </w:p>
          <w:p w14:paraId="44340D6E">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3.2年以上食品检验或食品安全管理经验，持有食品检验员、食品安全管理员证书优先；</w:t>
            </w:r>
          </w:p>
          <w:p w14:paraId="7329C85C">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4.熟悉食品安全法规与检验标准，掌握食材检验与食品安全管控方法；</w:t>
            </w:r>
          </w:p>
          <w:p w14:paraId="2B827AF5">
            <w:pPr>
              <w:pStyle w:val="7"/>
              <w:numPr>
                <w:ilvl w:val="0"/>
                <w:numId w:val="0"/>
              </w:numPr>
              <w:ind w:leftChars="0"/>
              <w:rPr>
                <w:rFonts w:hint="eastAsia" w:ascii="仿宋_GB2312" w:hAnsi="宋体" w:eastAsia="仿宋_GB2312"/>
                <w:bCs/>
                <w:color w:val="000000" w:themeColor="text1"/>
                <w:sz w:val="24"/>
                <w:lang w:val="en-US" w:eastAsia="zh-CN"/>
                <w14:textFill>
                  <w14:solidFill>
                    <w14:schemeClr w14:val="tx1"/>
                  </w14:solidFill>
                </w14:textFill>
              </w:rPr>
            </w:pPr>
            <w:r>
              <w:rPr>
                <w:rFonts w:hint="eastAsia" w:ascii="仿宋_GB2312" w:hAnsi="宋体" w:eastAsia="仿宋_GB2312"/>
                <w:bCs/>
                <w:color w:val="000000" w:themeColor="text1"/>
                <w:sz w:val="24"/>
                <w:lang w:val="en-US" w:eastAsia="zh-CN"/>
                <w14:textFill>
                  <w14:solidFill>
                    <w14:schemeClr w14:val="tx1"/>
                  </w14:solidFill>
                </w14:textFill>
              </w:rPr>
              <w:t>具备会展中心、大型酒店食品安全管理经验者优先。</w:t>
            </w:r>
          </w:p>
        </w:tc>
      </w:tr>
    </w:tbl>
    <w:p w14:paraId="2FE53DCB"/>
    <w:sectPr>
      <w:pgSz w:w="11906" w:h="16838"/>
      <w:pgMar w:top="567" w:right="283" w:bottom="567"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31D4B0-5EE6-4E52-861D-D9351476D35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CB3FB2-39D4-4D48-93CF-7C07BE9275FF}"/>
  </w:font>
  <w:font w:name="仿宋_GB2312">
    <w:panose1 w:val="02010609030101010101"/>
    <w:charset w:val="86"/>
    <w:family w:val="auto"/>
    <w:pitch w:val="default"/>
    <w:sig w:usb0="00000001" w:usb1="080E0000" w:usb2="00000000" w:usb3="00000000" w:csb0="00040000" w:csb1="00000000"/>
    <w:embedRegular r:id="rId3" w:fontKey="{B70F0F55-590E-40DD-8221-40862C057E72}"/>
  </w:font>
  <w:font w:name="微软雅黑">
    <w:panose1 w:val="020B0503020204020204"/>
    <w:charset w:val="86"/>
    <w:family w:val="auto"/>
    <w:pitch w:val="default"/>
    <w:sig w:usb0="80000287" w:usb1="2ACF3C50" w:usb2="00000016" w:usb3="00000000" w:csb0="0004001F" w:csb1="00000000"/>
    <w:embedRegular r:id="rId4" w:fontKey="{8D70E451-F452-49A4-B8A5-839688AED371}"/>
  </w:font>
  <w:font w:name="方正仿宋_GB2312">
    <w:panose1 w:val="02000000000000000000"/>
    <w:charset w:val="86"/>
    <w:family w:val="auto"/>
    <w:pitch w:val="default"/>
    <w:sig w:usb0="A00002BF" w:usb1="184F6CFA" w:usb2="00000012" w:usb3="00000000" w:csb0="00040001" w:csb1="00000000"/>
    <w:embedRegular r:id="rId5" w:fontKey="{ED3B1AC9-71E2-4474-8D16-EC086C0317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8530A"/>
    <w:rsid w:val="1C597E6F"/>
    <w:rsid w:val="1ED1023E"/>
    <w:rsid w:val="240321D2"/>
    <w:rsid w:val="278B1C4F"/>
    <w:rsid w:val="2B7E696E"/>
    <w:rsid w:val="2E312AA7"/>
    <w:rsid w:val="5FFC0726"/>
    <w:rsid w:val="63D8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仿宋_GB2312" w:eastAsia="仿宋_GB2312" w:cs="仿宋_GB2312"/>
      <w:color w:val="000000"/>
      <w:sz w:val="24"/>
      <w:szCs w:val="24"/>
      <w:u w:val="none"/>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16036</Words>
  <Characters>16823</Characters>
  <Lines>0</Lines>
  <Paragraphs>0</Paragraphs>
  <TotalTime>2</TotalTime>
  <ScaleCrop>false</ScaleCrop>
  <LinksUpToDate>false</LinksUpToDate>
  <CharactersWithSpaces>16954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2026-03-09T03:26:00Z</dcterms:created>
  <dc:creator>WPS_1601526858</dc:creator>
  <cp:lastModifiedBy>WPS_1601526858</cp:lastModifiedBy>
  <dcterms:modified xsi:type="dcterms:W3CDTF">2026-03-24T08:27:50Z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8F8DDA7C77D14A5481AB7E69BF7D7134_13</vt:lpwstr>
  </property>
  <property fmtid="{D5CDD505-2E9C-101B-9397-08002B2CF9AE}" pid="4" name="KSOTemplateDocerSaveRecord">
    <vt:lpwstr>eyJoZGlkIjoiZGI3NmIyNWMxMTAzNzY0YTZmMWEzMDE1NzVlMzk2NDgiLCJ1c2VySWQiOiIxMTI2MzY3NDM2In0=</vt:lpwstr>
  </property>
</Properties>
</file>