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FD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3"/>
          <w:szCs w:val="33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3"/>
          <w:szCs w:val="33"/>
          <w:highlight w:val="none"/>
          <w:u w:val="none"/>
          <w:lang w:val="en-US" w:eastAsia="zh-CN" w:bidi="ar-SA"/>
        </w:rPr>
        <w:t>附件1</w:t>
      </w:r>
    </w:p>
    <w:p w14:paraId="5D3A1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3"/>
          <w:szCs w:val="33"/>
          <w:highlight w:val="none"/>
          <w:u w:val="none"/>
          <w:lang w:val="en-US" w:eastAsia="zh-CN" w:bidi="ar-SA"/>
        </w:rPr>
      </w:pPr>
    </w:p>
    <w:p w14:paraId="5248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highlight w:val="none"/>
          <w:u w:val="none"/>
          <w:lang w:val="en-US" w:eastAsia="zh-CN" w:bidi="ar-SA"/>
        </w:rPr>
        <w:t>2025年社会化选聘新兴领域党建工作专员岗位要求一览表</w:t>
      </w:r>
    </w:p>
    <w:tbl>
      <w:tblPr>
        <w:tblStyle w:val="5"/>
        <w:tblpPr w:leftFromText="180" w:rightFromText="180" w:vertAnchor="text" w:horzAnchor="page" w:tblpXSpec="center" w:tblpY="650"/>
        <w:tblOverlap w:val="never"/>
        <w:tblW w:w="14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50"/>
        <w:gridCol w:w="1440"/>
        <w:gridCol w:w="690"/>
        <w:gridCol w:w="855"/>
        <w:gridCol w:w="840"/>
        <w:gridCol w:w="780"/>
        <w:gridCol w:w="1515"/>
        <w:gridCol w:w="870"/>
        <w:gridCol w:w="900"/>
        <w:gridCol w:w="1347"/>
        <w:gridCol w:w="975"/>
        <w:gridCol w:w="1440"/>
        <w:gridCol w:w="1053"/>
      </w:tblGrid>
      <w:tr w14:paraId="659A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34B7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招录对象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</w:t>
            </w:r>
          </w:p>
          <w:p w14:paraId="6657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笔试开考比例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napToGrid w:val="0"/>
                <w:sz w:val="21"/>
                <w:szCs w:val="21"/>
                <w:lang w:val="en-US" w:eastAsia="zh-CN" w:bidi="ar"/>
              </w:rPr>
              <w:t>面试开考</w:t>
            </w:r>
            <w:r>
              <w:rPr>
                <w:rStyle w:val="9"/>
                <w:snapToGrid w:val="0"/>
                <w:sz w:val="21"/>
                <w:szCs w:val="21"/>
                <w:lang w:val="en-US" w:eastAsia="zh-CN" w:bidi="ar"/>
              </w:rPr>
              <w:t>比例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笔试、面试</w:t>
            </w:r>
          </w:p>
          <w:p w14:paraId="35F7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成绩占比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</w:t>
            </w:r>
          </w:p>
          <w:p w14:paraId="114D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D09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Style w:val="10"/>
                <w:snapToGrid w:val="0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snapToGrid w:val="0"/>
                <w:sz w:val="18"/>
                <w:szCs w:val="18"/>
                <w:lang w:val="en-US" w:eastAsia="zh-CN" w:bidi="ar"/>
              </w:rPr>
              <w:t>新兴领域</w:t>
            </w:r>
          </w:p>
          <w:p w14:paraId="10BD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sz w:val="18"/>
                <w:szCs w:val="18"/>
                <w:lang w:val="en-US" w:eastAsia="zh-CN" w:bidi="ar"/>
              </w:rPr>
              <w:t>党建工作专员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社会在职、非在职人员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  <w:p w14:paraId="1345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6:4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1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等额考察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0826—3225508</w:t>
            </w:r>
          </w:p>
          <w:p w14:paraId="212C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15928278388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8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61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Style w:val="10"/>
                <w:snapToGrid w:val="0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snapToGrid w:val="0"/>
                <w:sz w:val="18"/>
                <w:szCs w:val="18"/>
                <w:lang w:val="en-US" w:eastAsia="zh-CN" w:bidi="ar"/>
              </w:rPr>
              <w:t>新兴领域</w:t>
            </w:r>
          </w:p>
          <w:p w14:paraId="219C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sz w:val="18"/>
                <w:szCs w:val="18"/>
                <w:lang w:val="en-US" w:eastAsia="zh-CN" w:bidi="ar"/>
              </w:rPr>
              <w:t>党建工作专员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邻水县在职</w:t>
            </w:r>
          </w:p>
          <w:p w14:paraId="01CA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专职网格员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C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  <w:p w14:paraId="602C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6:4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等额考察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0826—3225508</w:t>
            </w:r>
          </w:p>
          <w:p w14:paraId="1F07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15928278388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需提供相关县级部门盖章的在职专职网格员证明材料</w:t>
            </w:r>
          </w:p>
        </w:tc>
      </w:tr>
    </w:tbl>
    <w:p w14:paraId="1997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320" w:rightChars="4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</w:pPr>
    </w:p>
    <w:p w14:paraId="3D4A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color w:val="auto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41" w:bottom="1531" w:left="1701" w:header="851" w:footer="1474" w:gutter="0"/>
      <w:pgNumType w:fmt="decimal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388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658C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30" w:leftChars="100" w:right="33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1658C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30" w:leftChars="100" w:right="33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33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B75D"/>
    <w:rsid w:val="1F7EC2DC"/>
    <w:rsid w:val="2A3F4E5B"/>
    <w:rsid w:val="37EFA151"/>
    <w:rsid w:val="467D19C9"/>
    <w:rsid w:val="4BFF7F21"/>
    <w:rsid w:val="5A2A7C7B"/>
    <w:rsid w:val="5DBB4202"/>
    <w:rsid w:val="5EDDDFBE"/>
    <w:rsid w:val="5F97B41B"/>
    <w:rsid w:val="60BE0DF8"/>
    <w:rsid w:val="6E1F8136"/>
    <w:rsid w:val="73F7A0AA"/>
    <w:rsid w:val="776F415A"/>
    <w:rsid w:val="798CB551"/>
    <w:rsid w:val="7B7BA264"/>
    <w:rsid w:val="7FDEA78A"/>
    <w:rsid w:val="9FE78848"/>
    <w:rsid w:val="9FFBB66C"/>
    <w:rsid w:val="ABFAAFFD"/>
    <w:rsid w:val="BEF70817"/>
    <w:rsid w:val="C65FE9CB"/>
    <w:rsid w:val="CB692E65"/>
    <w:rsid w:val="CF5D5B50"/>
    <w:rsid w:val="DDFA3882"/>
    <w:rsid w:val="F33D37D1"/>
    <w:rsid w:val="F79B6E72"/>
    <w:rsid w:val="FDDD388B"/>
    <w:rsid w:val="FF5F054C"/>
    <w:rsid w:val="FFB3AF14"/>
    <w:rsid w:val="FFF7B75D"/>
    <w:rsid w:val="FFFCC5D8"/>
    <w:rsid w:val="FF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napToGrid w:val="0"/>
      <w:kern w:val="0"/>
      <w:sz w:val="33"/>
      <w:szCs w:val="33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9">
    <w:name w:val="font7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0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673</Characters>
  <Lines>0</Lines>
  <Paragraphs>0</Paragraphs>
  <TotalTime>54</TotalTime>
  <ScaleCrop>false</ScaleCrop>
  <LinksUpToDate>false</LinksUpToDate>
  <CharactersWithSpaces>942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2025-11-30T19:42:00Z</dcterms:created>
  <dc:creator>大林</dc:creator>
  <cp:lastModifiedBy>政府值班室</cp:lastModifiedBy>
  <cp:lastPrinted>2025-12-02T15:35:00Z</cp:lastPrinted>
  <dcterms:modified xsi:type="dcterms:W3CDTF">2025-12-03T03:13:42Z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C649E26288D34E4ABAEB69F9C9C828CE_13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