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0FBE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安徽巨迪建设工程有限公司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简介</w:t>
      </w:r>
    </w:p>
    <w:p w14:paraId="001BE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5ABE3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安徽巨迪建设工程有限公司成立于2022年12月26日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，是</w:t>
      </w:r>
      <w:bookmarkStart w:id="0" w:name="OLE_LINK1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庐江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乡村振兴投资有限公司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全资子公司</w:t>
      </w:r>
      <w:bookmarkEnd w:id="0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，注册资本为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10000万人民币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公司坐落在安徽省合肥市庐江县东顾山街道恒大悦龙台28栋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75D47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安徽巨迪建设工程有限公司是一家从事建设工程施工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文物保护工程施工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住宅室内装饰装修等业务的公司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经营范围为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</w:p>
    <w:p w14:paraId="15A66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许可项目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建设工程施工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文物保护工程施工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住宅室内装饰装修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建筑劳务分包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依法须经批准的项目，经相关部门批准后方可开展经营活动，具体经营项目以相关部门批准文件或许可证件为准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）。</w:t>
      </w:r>
    </w:p>
    <w:p w14:paraId="6D2A5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一般项目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园林绿化工程施工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体育场地设施工程施工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土石方工程施工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金属门窗工程施工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建筑材料销售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建筑工程机械与设备租赁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市政设施管理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对外承包工程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承接总公司工程建设业务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工程管理服务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除许可业务外，可自主依法经营法律法规非禁止或限制的项目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NTNlNDhmOWQ2NmM4MzQxNDA2MzZhMjQxZDU5ODYifQ=="/>
    <w:docVar w:name="KSO_WPS_MARK_KEY" w:val="356a027e-ba85-43d1-bc04-a03b56a3ffd8"/>
  </w:docVars>
  <w:rsids>
    <w:rsidRoot w:val="7B9B4F80"/>
    <w:rsid w:val="0E8265CB"/>
    <w:rsid w:val="0FE200D3"/>
    <w:rsid w:val="44061F57"/>
    <w:rsid w:val="54CC7E8E"/>
    <w:rsid w:val="6985204A"/>
    <w:rsid w:val="6F7E7836"/>
    <w:rsid w:val="7B9B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369</Characters>
  <Lines>0</Lines>
  <Paragraphs>0</Paragraphs>
  <TotalTime>6</TotalTime>
  <ScaleCrop>false</ScaleCrop>
  <LinksUpToDate>false</LinksUpToDate>
  <CharactersWithSpaces>369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2024-08-06T00:22:00Z</dcterms:created>
  <dc:creator>阳@帆</dc:creator>
  <cp:lastModifiedBy>平安</cp:lastModifiedBy>
  <dcterms:modified xsi:type="dcterms:W3CDTF">2025-04-15T07:03:48Z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55A31D85A215488EA3B70BA209DECB6E_13</vt:lpwstr>
  </property>
  <property fmtid="{D5CDD505-2E9C-101B-9397-08002B2CF9AE}" pid="4" name="KSOTemplateDocerSaveRecord">
    <vt:lpwstr>eyJoZGlkIjoiMDMwZTNhOWJiNzMyYTg5M2IyZGE1YmU0MDgzMDA4YWQiLCJ1c2VySWQiOiI5MzYzNDE5MzgifQ==</vt:lpwstr>
  </property>
</Properties>
</file>